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Xf5e68ebaa1e5b8a6819aeaed2063490bf2c3607"/>
    <w:p>
      <w:pPr>
        <w:pStyle w:val="Heading1"/>
      </w:pPr>
      <w:r>
        <w:t xml:space="preserve">Vancouver Auto Mechanic &amp; Repair Services Ltd.</w:t>
      </w:r>
    </w:p>
    <w:p>
      <w:pPr>
        <w:pStyle w:val="FirstParagraph"/>
      </w:pPr>
      <w:r>
        <w:t xml:space="preserve">1247 West Georgia Street, Suite 300, Vancouver, British Columbia, V6E 1Y2, Canada</w:t>
      </w:r>
    </w:p>
    <w:p>
      <w:pPr>
        <w:pStyle w:val="BodyText"/>
      </w:pPr>
      <w:r>
        <w:t xml:space="preserve">Phone: (604) 555-0187 | Email: quotes@vancouverautomechanic.ca</w:t>
      </w:r>
    </w:p>
    <w:p>
      <w:pPr>
        <w:pStyle w:val="BodyText"/>
      </w:pPr>
      <w:r>
        <w:t xml:space="preserve">BC Business License: #789-456-123 | GST/HST No.: 123456789RT0001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David Chen, Senior Mechanic</w:t>
      </w:r>
    </w:p>
    <w:p>
      <w:pPr>
        <w:pStyle w:val="BodyText"/>
      </w:pPr>
      <w:r>
        <w:rPr>
          <w:bCs/>
          <w:b/>
        </w:rPr>
        <w:t xml:space="preserve">Service Location:</w:t>
      </w:r>
      <w:r>
        <w:t xml:space="preserve"> </w:t>
      </w:r>
      <w:r>
        <w:t xml:space="preserve">Canada Vancouver, BC</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Margaret Thompson</w:t>
      </w:r>
    </w:p>
    <w:p>
      <w:pPr>
        <w:pStyle w:val="BodyText"/>
      </w:pPr>
      <w:r>
        <w:rPr>
          <w:bCs/>
          <w:b/>
        </w:rPr>
        <w:t xml:space="preserve">Address:</w:t>
      </w:r>
      <w:r>
        <w:t xml:space="preserve"> </w:t>
      </w:r>
      <w:r>
        <w:t xml:space="preserve">892 Oak Street, Vancouver, BC, V5K 2A4</w:t>
      </w:r>
    </w:p>
    <w:p>
      <w:pPr>
        <w:pStyle w:val="BodyText"/>
      </w:pPr>
      <w:r>
        <w:rPr>
          <w:bCs/>
          <w:b/>
        </w:rPr>
        <w:t xml:space="preserve">Phone:</w:t>
      </w:r>
      <w:r>
        <w:t xml:space="preserve"> </w:t>
      </w:r>
      <w:r>
        <w:t xml:space="preserve">(604) 555-3321</w:t>
      </w:r>
    </w:p>
    <w:p>
      <w:pPr>
        <w:pStyle w:val="BodyText"/>
      </w:pPr>
      <w:r>
        <w:rPr>
          <w:bCs/>
          <w:b/>
        </w:rPr>
        <w:t xml:space="preserve">Email:</w:t>
      </w:r>
      <w:r>
        <w:t xml:space="preserve"> </w:t>
      </w:r>
      <w:r>
        <w:t xml:space="preserve">m.thompson@email.ca</w:t>
      </w:r>
    </w:p>
    <w:p>
      <w:pPr>
        <w:pStyle w:val="BodyText"/>
      </w:pPr>
      <w:r>
        <w:rPr>
          <w:bCs/>
          <w:b/>
        </w:rPr>
        <w:t xml:space="preserve">Vehicle:</w:t>
      </w:r>
      <w:r>
        <w:t xml:space="preserve"> </w:t>
      </w:r>
      <w:r>
        <w:t xml:space="preserve">2019 Toyota RAV4, VIN: 2T3P1RFV3KC012345</w:t>
      </w:r>
    </w:p>
    <w:bookmarkEnd w:id="22"/>
    <w:p>
      <w:pPr>
        <w:pStyle w:val="BodyText"/>
      </w:pPr>
      <w:r>
        <w:t xml:space="preserve">Dear Ms. Thompson,</w:t>
      </w:r>
    </w:p>
    <w:p>
      <w:pPr>
        <w:pStyle w:val="BodyText"/>
      </w:pPr>
      <w:r>
        <w:t xml:space="preserve">Thank you for bringing your 2019 Toyota RAV4 to our Canada Vancouver workshop for a comprehensive diagnostic and repair assessment. This Quotation Estimate has been prepared by our certified Mechanic team following a thorough inspection of your vehicle. The services outlined below reflect the work required to restore your vehicle to optimal mechanical condition in accordance with British Columbia safety standards and manufacturer specifications.</w:t>
      </w:r>
    </w:p>
    <w:p>
      <w:pPr>
        <w:pStyle w:val="BodyText"/>
      </w:pPr>
      <w:r>
        <w:t xml:space="preserve">Please review this Quotation Estimate carefully. All pricing is in Canadian Dollars (CAD) and includes applicable Goods and Services Tax (GST) at the current federal rate of 5%. This estimate is valid for thirty (30) days from the date of issue. Should you require any clarification regarding the scope of work, our Mechanic team in Canada Vancouver is available to discuss each line item in detail.</w:t>
      </w:r>
    </w:p>
    <w:p>
      <w:pPr>
        <w:pStyle w:val="BodyText"/>
      </w:pPr>
      <w:r>
        <w:t xml:space="preserve">Scope of Work &amp;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Parts / Materials</w:t>
            </w:r>
          </w:p>
        </w:tc>
        <w:tc>
          <w:tcPr/>
          <w:p>
            <w:pPr>
              <w:pStyle w:val="Compact"/>
              <w:jc w:val="left"/>
            </w:pPr>
            <w:r>
              <w:t xml:space="preserve">Labour Hours</w:t>
            </w:r>
          </w:p>
        </w:tc>
        <w:tc>
          <w:tcPr/>
          <w:p>
            <w:pPr>
              <w:pStyle w:val="Compact"/>
              <w:jc w:val="left"/>
            </w:pPr>
            <w:r>
              <w:t xml:space="preserve">Parts Cost (CAD)</w:t>
            </w:r>
          </w:p>
        </w:tc>
        <w:tc>
          <w:tcPr/>
          <w:p>
            <w:pPr>
              <w:pStyle w:val="Compact"/>
              <w:jc w:val="left"/>
            </w:pPr>
            <w:r>
              <w:t xml:space="preserve">Labour Cost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Complete engine diagnostic scan and mechanical inspection (OBD-II, compression test, timing verification)</w:t>
            </w:r>
          </w:p>
        </w:tc>
        <w:tc>
          <w:tcPr/>
          <w:p>
            <w:pPr>
              <w:pStyle w:val="Compact"/>
              <w:jc w:val="left"/>
            </w:pPr>
            <w:r>
              <w:t xml:space="preserve">Diagnostic software access</w:t>
            </w:r>
          </w:p>
        </w:tc>
        <w:tc>
          <w:tcPr/>
          <w:p>
            <w:pPr>
              <w:pStyle w:val="Compact"/>
              <w:jc w:val="left"/>
            </w:pPr>
            <w:r>
              <w:t xml:space="preserve">1.5 hrs</w:t>
            </w:r>
          </w:p>
        </w:tc>
        <w:tc>
          <w:tcPr/>
          <w:p>
            <w:pPr>
              <w:pStyle w:val="Compact"/>
              <w:jc w:val="left"/>
            </w:pPr>
            <w:r>
              <w:t xml:space="preserve">$0.00</w:t>
            </w:r>
          </w:p>
        </w:tc>
        <w:tc>
          <w:tcPr/>
          <w:p>
            <w:pPr>
              <w:pStyle w:val="Compact"/>
              <w:jc w:val="left"/>
            </w:pPr>
            <w:r>
              <w:t xml:space="preserve">$135.00</w:t>
            </w:r>
          </w:p>
        </w:tc>
        <w:tc>
          <w:tcPr/>
          <w:p>
            <w:pPr>
              <w:pStyle w:val="Compact"/>
              <w:jc w:val="left"/>
            </w:pPr>
            <w:r>
              <w:t xml:space="preserve">$135.00</w:t>
            </w:r>
          </w:p>
        </w:tc>
      </w:tr>
      <w:tr>
        <w:tc>
          <w:tcPr/>
          <w:p>
            <w:pPr>
              <w:pStyle w:val="Compact"/>
              <w:jc w:val="left"/>
            </w:pPr>
            <w:r>
              <w:t xml:space="preserve">2</w:t>
            </w:r>
          </w:p>
        </w:tc>
        <w:tc>
          <w:tcPr/>
          <w:p>
            <w:pPr>
              <w:pStyle w:val="Compact"/>
              <w:jc w:val="left"/>
            </w:pPr>
            <w:r>
              <w:t xml:space="preserve">Front brake system overhaul: replacement of front brake pads, rotors, and brake caliper hardware</w:t>
            </w:r>
          </w:p>
        </w:tc>
        <w:tc>
          <w:tcPr/>
          <w:p>
            <w:pPr>
              <w:pStyle w:val="Compact"/>
              <w:jc w:val="left"/>
            </w:pPr>
            <w:r>
              <w:t xml:space="preserve">Toyota OEM front pads, 2x rotors, hardware kit</w:t>
            </w:r>
          </w:p>
        </w:tc>
        <w:tc>
          <w:tcPr/>
          <w:p>
            <w:pPr>
              <w:pStyle w:val="Compact"/>
              <w:jc w:val="left"/>
            </w:pPr>
            <w:r>
              <w:t xml:space="preserve">2.5 hrs</w:t>
            </w:r>
          </w:p>
        </w:tc>
        <w:tc>
          <w:tcPr/>
          <w:p>
            <w:pPr>
              <w:pStyle w:val="Compact"/>
              <w:jc w:val="left"/>
            </w:pPr>
            <w:r>
              <w:t xml:space="preserve">$487.50</w:t>
            </w:r>
          </w:p>
        </w:tc>
        <w:tc>
          <w:tcPr/>
          <w:p>
            <w:pPr>
              <w:pStyle w:val="Compact"/>
              <w:jc w:val="left"/>
            </w:pPr>
            <w:r>
              <w:t xml:space="preserve">$225.00</w:t>
            </w:r>
          </w:p>
        </w:tc>
        <w:tc>
          <w:tcPr/>
          <w:p>
            <w:pPr>
              <w:pStyle w:val="Compact"/>
              <w:jc w:val="left"/>
            </w:pPr>
            <w:r>
              <w:t xml:space="preserve">$712.50</w:t>
            </w:r>
          </w:p>
        </w:tc>
      </w:tr>
      <w:tr>
        <w:tc>
          <w:tcPr/>
          <w:p>
            <w:pPr>
              <w:pStyle w:val="Compact"/>
              <w:jc w:val="left"/>
            </w:pPr>
            <w:r>
              <w:t xml:space="preserve">3</w:t>
            </w:r>
          </w:p>
        </w:tc>
        <w:tc>
          <w:tcPr/>
          <w:p>
            <w:pPr>
              <w:pStyle w:val="Compact"/>
              <w:jc w:val="left"/>
            </w:pPr>
            <w:r>
              <w:t xml:space="preserve">Transmission fluid flush and filter replacement (CVT-specific fluid per manufacturer specification)</w:t>
            </w:r>
          </w:p>
        </w:tc>
        <w:tc>
          <w:tcPr/>
          <w:p>
            <w:pPr>
              <w:pStyle w:val="Compact"/>
              <w:jc w:val="left"/>
            </w:pPr>
            <w:r>
              <w:t xml:space="preserve">Toyota CVT fluid (8L), transmission filter</w:t>
            </w:r>
          </w:p>
        </w:tc>
        <w:tc>
          <w:tcPr/>
          <w:p>
            <w:pPr>
              <w:pStyle w:val="Compact"/>
              <w:jc w:val="left"/>
            </w:pPr>
            <w:r>
              <w:t xml:space="preserve">1.0 hr</w:t>
            </w:r>
          </w:p>
        </w:tc>
        <w:tc>
          <w:tcPr/>
          <w:p>
            <w:pPr>
              <w:pStyle w:val="Compact"/>
              <w:jc w:val="left"/>
            </w:pPr>
            <w:r>
              <w:t xml:space="preserve">$198.00</w:t>
            </w:r>
          </w:p>
        </w:tc>
        <w:tc>
          <w:tcPr/>
          <w:p>
            <w:pPr>
              <w:pStyle w:val="Compact"/>
              <w:jc w:val="left"/>
            </w:pPr>
            <w:r>
              <w:t xml:space="preserve">$90.00</w:t>
            </w:r>
          </w:p>
        </w:tc>
        <w:tc>
          <w:tcPr/>
          <w:p>
            <w:pPr>
              <w:pStyle w:val="Compact"/>
              <w:jc w:val="left"/>
            </w:pPr>
            <w:r>
              <w:t xml:space="preserve">$288.00</w:t>
            </w:r>
          </w:p>
        </w:tc>
      </w:tr>
      <w:tr>
        <w:tc>
          <w:tcPr/>
          <w:p>
            <w:pPr>
              <w:pStyle w:val="Compact"/>
              <w:jc w:val="left"/>
            </w:pPr>
            <w:r>
              <w:t xml:space="preserve">4</w:t>
            </w:r>
          </w:p>
        </w:tc>
        <w:tc>
          <w:tcPr/>
          <w:p>
            <w:pPr>
              <w:pStyle w:val="Compact"/>
              <w:jc w:val="left"/>
            </w:pPr>
            <w:r>
              <w:t xml:space="preserve">Engine oil and filter change with premium full-synthetic 0W-20 oil; inspection of oil pan and drain plug</w:t>
            </w:r>
          </w:p>
        </w:tc>
        <w:tc>
          <w:tcPr/>
          <w:p>
            <w:pPr>
              <w:pStyle w:val="Compact"/>
              <w:jc w:val="left"/>
            </w:pPr>
            <w:r>
              <w:t xml:space="preserve">5.5L 0W-20 synthetic oil, OEM oil filter</w:t>
            </w:r>
          </w:p>
        </w:tc>
        <w:tc>
          <w:tcPr/>
          <w:p>
            <w:pPr>
              <w:pStyle w:val="Compact"/>
              <w:jc w:val="left"/>
            </w:pPr>
            <w:r>
              <w:t xml:space="preserve">0.5 hrs</w:t>
            </w:r>
          </w:p>
        </w:tc>
        <w:tc>
          <w:tcPr/>
          <w:p>
            <w:pPr>
              <w:pStyle w:val="Compact"/>
              <w:jc w:val="left"/>
            </w:pPr>
            <w:r>
              <w:t xml:space="preserve">$89.00</w:t>
            </w:r>
          </w:p>
        </w:tc>
        <w:tc>
          <w:tcPr/>
          <w:p>
            <w:pPr>
              <w:pStyle w:val="Compact"/>
              <w:jc w:val="left"/>
            </w:pPr>
            <w:r>
              <w:t xml:space="preserve">$45.00</w:t>
            </w:r>
          </w:p>
        </w:tc>
        <w:tc>
          <w:tcPr/>
          <w:p>
            <w:pPr>
              <w:pStyle w:val="Compact"/>
              <w:jc w:val="left"/>
            </w:pPr>
            <w:r>
              <w:t xml:space="preserve">$134.00</w:t>
            </w:r>
          </w:p>
        </w:tc>
      </w:tr>
      <w:tr>
        <w:tc>
          <w:tcPr/>
          <w:p>
            <w:pPr>
              <w:pStyle w:val="Compact"/>
              <w:jc w:val="left"/>
            </w:pPr>
            <w:r>
              <w:t xml:space="preserve">5</w:t>
            </w:r>
          </w:p>
        </w:tc>
        <w:tc>
          <w:tcPr/>
          <w:p>
            <w:pPr>
              <w:pStyle w:val="Compact"/>
              <w:jc w:val="left"/>
            </w:pPr>
            <w:r>
              <w:t xml:space="preserve">Front suspension service: replacement of both front lower ball joints and front stabilizer bar links</w:t>
            </w:r>
          </w:p>
        </w:tc>
        <w:tc>
          <w:tcPr/>
          <w:p>
            <w:pPr>
              <w:pStyle w:val="Compact"/>
              <w:jc w:val="left"/>
            </w:pPr>
            <w:r>
              <w:t xml:space="preserve">2x ball joints, 2x stabilizer links</w:t>
            </w:r>
          </w:p>
        </w:tc>
        <w:tc>
          <w:tcPr/>
          <w:p>
            <w:pPr>
              <w:pStyle w:val="Compact"/>
              <w:jc w:val="left"/>
            </w:pPr>
            <w:r>
              <w:t xml:space="preserve">2.0 hrs</w:t>
            </w:r>
          </w:p>
        </w:tc>
        <w:tc>
          <w:tcPr/>
          <w:p>
            <w:pPr>
              <w:pStyle w:val="Compact"/>
              <w:jc w:val="left"/>
            </w:pPr>
            <w:r>
              <w:t xml:space="preserve">$312.00</w:t>
            </w:r>
          </w:p>
        </w:tc>
        <w:tc>
          <w:tcPr/>
          <w:p>
            <w:pPr>
              <w:pStyle w:val="Compact"/>
              <w:jc w:val="left"/>
            </w:pPr>
            <w:r>
              <w:t xml:space="preserve">$180.00</w:t>
            </w:r>
          </w:p>
        </w:tc>
        <w:tc>
          <w:tcPr/>
          <w:p>
            <w:pPr>
              <w:pStyle w:val="Compact"/>
              <w:jc w:val="left"/>
            </w:pPr>
            <w:r>
              <w:t xml:space="preserve">$492.00</w:t>
            </w:r>
          </w:p>
        </w:tc>
      </w:tr>
      <w:tr>
        <w:tc>
          <w:tcPr/>
          <w:p>
            <w:pPr>
              <w:pStyle w:val="Compact"/>
              <w:jc w:val="left"/>
            </w:pPr>
            <w:r>
              <w:t xml:space="preserve">6</w:t>
            </w:r>
          </w:p>
        </w:tc>
        <w:tc>
          <w:tcPr/>
          <w:p>
            <w:pPr>
              <w:pStyle w:val="Compact"/>
              <w:jc w:val="left"/>
            </w:pPr>
            <w:r>
              <w:t xml:space="preserve">Front wheel alignment (four-wheel laser alignment) following suspension work</w:t>
            </w:r>
          </w:p>
        </w:tc>
        <w:tc>
          <w:tcPr/>
          <w:p>
            <w:pPr>
              <w:pStyle w:val="Compact"/>
              <w:jc w:val="left"/>
            </w:pPr>
            <w:r>
              <w:t xml:space="preserve">Alignment report</w:t>
            </w:r>
          </w:p>
        </w:tc>
        <w:tc>
          <w:tcPr/>
          <w:p>
            <w:pPr>
              <w:pStyle w:val="Compact"/>
              <w:jc w:val="left"/>
            </w:pPr>
            <w:r>
              <w:t xml:space="preserve">0.5 hrs</w:t>
            </w:r>
          </w:p>
        </w:tc>
        <w:tc>
          <w:tcPr/>
          <w:p>
            <w:pPr>
              <w:pStyle w:val="Compact"/>
              <w:jc w:val="left"/>
            </w:pPr>
            <w:r>
              <w:t xml:space="preserve">$0.00</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7</w:t>
            </w:r>
          </w:p>
        </w:tc>
        <w:tc>
          <w:tcPr/>
          <w:p>
            <w:pPr>
              <w:pStyle w:val="Compact"/>
              <w:jc w:val="left"/>
            </w:pPr>
            <w:r>
              <w:t xml:space="preserve">Replacement of engine air filter and cabin (HVAC) air filter</w:t>
            </w:r>
          </w:p>
        </w:tc>
        <w:tc>
          <w:tcPr/>
          <w:p>
            <w:pPr>
              <w:pStyle w:val="Compact"/>
              <w:jc w:val="left"/>
            </w:pPr>
            <w:r>
              <w:t xml:space="preserve">1x engine air filter, 1x cabin filter</w:t>
            </w:r>
          </w:p>
        </w:tc>
        <w:tc>
          <w:tcPr/>
          <w:p>
            <w:pPr>
              <w:pStyle w:val="Compact"/>
              <w:jc w:val="left"/>
            </w:pPr>
            <w:r>
              <w:t xml:space="preserve">0.25 hrs</w:t>
            </w:r>
          </w:p>
        </w:tc>
        <w:tc>
          <w:tcPr/>
          <w:p>
            <w:pPr>
              <w:pStyle w:val="Compact"/>
              <w:jc w:val="left"/>
            </w:pPr>
            <w:r>
              <w:t xml:space="preserve">$62.00</w:t>
            </w:r>
          </w:p>
        </w:tc>
        <w:tc>
          <w:tcPr/>
          <w:p>
            <w:pPr>
              <w:pStyle w:val="Compact"/>
              <w:jc w:val="left"/>
            </w:pPr>
            <w:r>
              <w:t xml:space="preserve">$22.50</w:t>
            </w:r>
          </w:p>
        </w:tc>
        <w:tc>
          <w:tcPr/>
          <w:p>
            <w:pPr>
              <w:pStyle w:val="Compact"/>
              <w:jc w:val="left"/>
            </w:pPr>
            <w:r>
              <w:t xml:space="preserve">$84.50</w:t>
            </w:r>
          </w:p>
        </w:tc>
      </w:tr>
      <w:tr>
        <w:tc>
          <w:tcPr/>
          <w:p>
            <w:pPr>
              <w:pStyle w:val="Compact"/>
              <w:jc w:val="left"/>
            </w:pPr>
            <w:r>
              <w:t xml:space="preserve">8</w:t>
            </w:r>
          </w:p>
        </w:tc>
        <w:tc>
          <w:tcPr/>
          <w:p>
            <w:pPr>
              <w:pStyle w:val="Compact"/>
              <w:jc w:val="left"/>
            </w:pPr>
            <w:r>
              <w:t xml:space="preserve">Post-repair road test, final quality inspection, and vehicle wash (exterior)</w:t>
            </w:r>
          </w:p>
        </w:tc>
        <w:tc>
          <w:tcPr/>
          <w:p>
            <w:pPr>
              <w:pStyle w:val="Compact"/>
              <w:jc w:val="left"/>
            </w:pPr>
            <w:r>
              <w:t xml:space="preserve">—</w:t>
            </w:r>
          </w:p>
        </w:tc>
        <w:tc>
          <w:tcPr/>
          <w:p>
            <w:pPr>
              <w:pStyle w:val="Compact"/>
              <w:jc w:val="left"/>
            </w:pPr>
            <w:r>
              <w:t xml:space="preserve">0.5 hrs</w:t>
            </w:r>
          </w:p>
        </w:tc>
        <w:tc>
          <w:tcPr/>
          <w:p>
            <w:pPr>
              <w:pStyle w:val="Compact"/>
              <w:jc w:val="left"/>
            </w:pPr>
            <w:r>
              <w:t xml:space="preserve">$0.00</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(Parts)</w:t>
            </w:r>
          </w:p>
        </w:tc>
        <w:tc>
          <w:tcPr/>
          <w:p>
            <w:pPr>
              <w:pStyle w:val="Compact"/>
              <w:jc w:val="right"/>
            </w:pPr>
            <w:r>
              <w:t xml:space="preserve">$1,148.50</w:t>
            </w:r>
          </w:p>
        </w:tc>
      </w:tr>
      <w:tr>
        <w:tc>
          <w:tcPr/>
          <w:p>
            <w:pPr>
              <w:pStyle w:val="Compact"/>
              <w:jc w:val="left"/>
            </w:pPr>
            <w:r>
              <w:t xml:space="preserve">Subtotal (Labour)</w:t>
            </w:r>
          </w:p>
        </w:tc>
        <w:tc>
          <w:tcPr/>
          <w:p>
            <w:pPr>
              <w:pStyle w:val="Compact"/>
              <w:jc w:val="right"/>
            </w:pPr>
            <w:r>
              <w:t xml:space="preserve">$932.50</w:t>
            </w:r>
          </w:p>
        </w:tc>
      </w:tr>
      <w:tr>
        <w:tc>
          <w:tcPr/>
          <w:p>
            <w:pPr>
              <w:pStyle w:val="Compact"/>
              <w:jc w:val="left"/>
            </w:pPr>
            <w:r>
              <w:t xml:space="preserve">Subtotal</w:t>
            </w:r>
          </w:p>
        </w:tc>
        <w:tc>
          <w:tcPr/>
          <w:p>
            <w:pPr>
              <w:pStyle w:val="Compact"/>
              <w:jc w:val="right"/>
            </w:pPr>
            <w:r>
              <w:t xml:space="preserve">$2,081.00</w:t>
            </w:r>
          </w:p>
        </w:tc>
      </w:tr>
      <w:tr>
        <w:tc>
          <w:tcPr/>
          <w:p>
            <w:pPr>
              <w:pStyle w:val="Compact"/>
              <w:jc w:val="left"/>
            </w:pPr>
            <w:r>
              <w:t xml:space="preserve">GST (5%)</w:t>
            </w:r>
          </w:p>
        </w:tc>
        <w:tc>
          <w:tcPr/>
          <w:p>
            <w:pPr>
              <w:pStyle w:val="Compact"/>
              <w:jc w:val="right"/>
            </w:pPr>
            <w:r>
              <w:t xml:space="preserve">$104.05</w:t>
            </w:r>
          </w:p>
        </w:tc>
      </w:tr>
      <w:tr>
        <w:tc>
          <w:tcPr/>
          <w:p>
            <w:pPr>
              <w:pStyle w:val="Compact"/>
              <w:jc w:val="left"/>
            </w:pPr>
            <w:r>
              <w:t xml:space="preserve">Grand Total (CAD)</w:t>
            </w:r>
          </w:p>
        </w:tc>
        <w:tc>
          <w:tcPr/>
          <w:p>
            <w:pPr>
              <w:pStyle w:val="Compact"/>
              <w:jc w:val="right"/>
            </w:pPr>
            <w:r>
              <w:t xml:space="preserve">$2,185.05</w:t>
            </w:r>
          </w:p>
        </w:tc>
      </w:tr>
    </w:tbl>
    <w:p>
      <w:pPr>
        <w:pStyle w:val="BodyText"/>
      </w:pPr>
      <w:r>
        <w:t xml:space="preserve">Terms and Conditions</w:t>
      </w:r>
    </w:p>
    <w:p>
      <w:pPr>
        <w:pStyle w:val="BodyText"/>
      </w:pPr>
      <w:r>
        <w:rPr>
          <w:bCs/>
          <w:b/>
        </w:rPr>
        <w:t xml:space="preserve">1. Validity:</w:t>
      </w:r>
      <w:r>
        <w:t xml:space="preserve"> </w:t>
      </w:r>
      <w:r>
        <w:t xml:space="preserve">This Quotation Estimate is valid for thirty (30) days from the date of issue. After this period, pricing may be adjusted to reflect changes in parts availability, labour rates, or applicable tax regulations in Canada Vancouver.</w:t>
      </w:r>
    </w:p>
    <w:p>
      <w:pPr>
        <w:pStyle w:val="BodyText"/>
      </w:pPr>
      <w:r>
        <w:rPr>
          <w:bCs/>
          <w:b/>
        </w:rPr>
        <w:t xml:space="preserve">2. Labour Rate:</w:t>
      </w:r>
      <w:r>
        <w:t xml:space="preserve"> </w:t>
      </w:r>
      <w:r>
        <w:t xml:space="preserve">All labour is billed at a standard rate of $90.00 CAD per hour, consistent with prevailing Mechanic service rates in the Canada Vancouver metropolitan area. Overtime or after-hours work will be quoted separately.</w:t>
      </w:r>
    </w:p>
    <w:p>
      <w:pPr>
        <w:pStyle w:val="BodyText"/>
      </w:pPr>
      <w:r>
        <w:rPr>
          <w:bCs/>
          <w:b/>
        </w:rPr>
        <w:t xml:space="preserve">3. Parts Warranty:</w:t>
      </w:r>
      <w:r>
        <w:t xml:space="preserve"> </w:t>
      </w:r>
      <w:r>
        <w:t xml:space="preserve">All replacement parts are covered by the manufacturer's warranty. Labour performed by our Mechanic team is guaranteed for ninety (90) days or 10,000 km, whichever comes first.</w:t>
      </w:r>
    </w:p>
    <w:p>
      <w:pPr>
        <w:pStyle w:val="BodyText"/>
      </w:pPr>
      <w:r>
        <w:rPr>
          <w:bCs/>
          <w:b/>
        </w:rPr>
        <w:t xml:space="preserve">4. Additional Work:</w:t>
      </w:r>
      <w:r>
        <w:t xml:space="preserve"> </w:t>
      </w:r>
      <w:r>
        <w:t xml:space="preserve">Should the Mechanic discover additional issues during the course of the repair that were not identified during the initial inspection, a revised Quotation Estimate will be provided and approved by the client before any additional work commences.</w:t>
      </w:r>
    </w:p>
    <w:p>
      <w:pPr>
        <w:pStyle w:val="BodyText"/>
      </w:pPr>
      <w:r>
        <w:rPr>
          <w:bCs/>
          <w:b/>
        </w:rPr>
        <w:t xml:space="preserve">5. Payment Terms:</w:t>
      </w:r>
      <w:r>
        <w:t xml:space="preserve"> </w:t>
      </w:r>
      <w:r>
        <w:t xml:space="preserve">Full payment is due upon completion of all services. We accept Visa, Mastercard, Interac e-Transfer, and certified cheques. A 1.5% surcharge applies to credit card transactions exceeding $100.00 CAD.</w:t>
      </w:r>
    </w:p>
    <w:p>
      <w:pPr>
        <w:pStyle w:val="BodyText"/>
      </w:pPr>
      <w:r>
        <w:rPr>
          <w:bCs/>
          <w:b/>
        </w:rPr>
        <w:t xml:space="preserve">6. Cancellation:</w:t>
      </w:r>
      <w:r>
        <w:t xml:space="preserve"> </w:t>
      </w:r>
      <w:r>
        <w:t xml:space="preserve">A cancellation fee of 25% of the total Quotation Estimate amount applies if the client cancels after parts have been ordered or scheduled.</w:t>
      </w:r>
    </w:p>
    <w:p>
      <w:pPr>
        <w:pStyle w:val="BodyText"/>
      </w:pPr>
      <w:r>
        <w:rPr>
          <w:bCs/>
          <w:b/>
        </w:rPr>
        <w:t xml:space="preserve">7. Dispute Resolution:</w:t>
      </w:r>
      <w:r>
        <w:t xml:space="preserve"> </w:t>
      </w:r>
      <w:r>
        <w:t xml:space="preserve">Any disputes arising from this Quotation Estimate shall be resolved in accordance with the laws of the Province of British Columbia and the jurisdiction of Canada Vancouver.</w:t>
      </w:r>
    </w:p>
    <w:p>
      <w:pPr>
        <w:pStyle w:val="BodyText"/>
      </w:pPr>
      <w:r>
        <w:rPr>
          <w:bCs/>
          <w:b/>
        </w:rPr>
        <w:t xml:space="preserve">8. Environmental Compliance:</w:t>
      </w:r>
      <w:r>
        <w:t xml:space="preserve"> </w:t>
      </w:r>
      <w:r>
        <w:t xml:space="preserve">All waste fluids, filters, and parts are disposed of in compliance with BC Ministry of Environment regulations. Our Canada Vancouver facility is a certified environmentally responsible auto repair shop.</w:t>
      </w:r>
    </w:p>
    <w:p>
      <w:pPr>
        <w:pStyle w:val="BodyText"/>
      </w:pPr>
      <w:r>
        <w:t xml:space="preserve">Acceptance and Authorization</w:t>
      </w:r>
    </w:p>
    <w:p>
      <w:pPr>
        <w:pStyle w:val="BodyText"/>
      </w:pPr>
      <w:r>
        <w:t xml:space="preserve">By signing below, the client authorizes Vancouver Auto Mechanic &amp; Repair Services Ltd. to perform the work described in this Quotation Estimate and agrees to the terms and conditions outlined above. This signature constitutes acceptance of the Quotation Estimate and the associated Mechanic services to be carried out in Canada Vancouver.</w:t>
      </w:r>
    </w:p>
    <w:p>
      <w:pPr>
        <w:pStyle w:val="BodyText"/>
      </w:pPr>
      <w:r>
        <w:rPr>
          <w:bCs/>
          <w:b/>
        </w:rPr>
        <w:t xml:space="preserve">Client Signature</w:t>
      </w:r>
      <w:r>
        <w:br/>
      </w:r>
      <w:r>
        <w:t xml:space="preserve">Margaret Thompson</w:t>
      </w:r>
      <w:r>
        <w:br/>
      </w:r>
      <w:r>
        <w:t xml:space="preserve">Date: ______________________</w:t>
      </w:r>
    </w:p>
    <w:p>
      <w:pPr>
        <w:pStyle w:val="BodyText"/>
      </w:pPr>
      <w:r>
        <w:rPr>
          <w:bCs/>
          <w:b/>
        </w:rPr>
        <w:t xml:space="preserve">Authorized Representative</w:t>
      </w:r>
      <w:r>
        <w:br/>
      </w:r>
      <w:r>
        <w:t xml:space="preserve">David Chen, Senior Mechanic</w:t>
      </w:r>
      <w:r>
        <w:br/>
      </w:r>
      <w:r>
        <w:t xml:space="preserve">Vancouver Auto Mechanic &amp; Repair Services Ltd.</w:t>
      </w:r>
      <w:r>
        <w:br/>
      </w:r>
      <w:r>
        <w:t xml:space="preserve">Date: ______________________</w:t>
      </w:r>
    </w:p>
    <w:p>
      <w:pPr>
        <w:pStyle w:val="BodyText"/>
      </w:pPr>
      <w:r>
        <w:t xml:space="preserve">Vancouver Auto Mechanic &amp; Repair Services Ltd. | 1247 West Georgia Street, Suite 300, Vancouver, BC, V6E 1Y2, Canada</w:t>
      </w:r>
    </w:p>
    <w:p>
      <w:pPr>
        <w:pStyle w:val="BodyText"/>
      </w:pPr>
      <w:r>
        <w:t xml:space="preserve">This Quotation Estimate was generated on June 12, 2025. For questions regarding this Mechanic service estimate, please contact our Canada Vancouver office at (604) 555-0187.</w:t>
      </w:r>
    </w:p>
    <w:p>
      <w:pPr>
        <w:pStyle w:val="BodyText"/>
      </w:pPr>
      <w:r>
        <w:t xml:space="preserve">Page 1 of 1 | Quotation No. QTE-2025-04872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Canada Vancouver</dc:title>
  <dc:creator/>
  <dc:language>en</dc:language>
  <cp:keywords/>
  <dcterms:created xsi:type="dcterms:W3CDTF">2026-10-10T06:39:21Z</dcterms:created>
  <dcterms:modified xsi:type="dcterms:W3CDTF">2026-10-10T06:39:21Z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