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Research</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Military</w:t>
      </w:r>
      <w:r>
        <w:t xml:space="preserve"> </w:t>
      </w:r>
      <w:r>
        <w:t xml:space="preserve">Officer</w:t>
      </w:r>
      <w:r>
        <w:t xml:space="preserve"> </w:t>
      </w:r>
      <w:r>
        <w:t xml:space="preserve">in</w:t>
      </w:r>
      <w:r>
        <w:t xml:space="preserve"> </w:t>
      </w:r>
      <w:r>
        <w:t xml:space="preserve">United</w:t>
      </w:r>
      <w:r>
        <w:t xml:space="preserve"> </w:t>
      </w:r>
      <w:r>
        <w:t xml:space="preserve">States</w:t>
      </w:r>
      <w:r>
        <w:t xml:space="preserve"> </w:t>
      </w:r>
      <w:r>
        <w:t xml:space="preserve">Houston</w:t>
      </w:r>
    </w:p>
    <w:bookmarkStart w:id="28" w:name="Xa711a50945956d1ea5c3121fbb7a6a7ababbc77"/>
    <w:p>
      <w:pPr>
        <w:pStyle w:val="Heading1"/>
      </w:pPr>
      <w:r>
        <w:t xml:space="preserve">The Role and Evolution of the Military Officer in United States Houston</w:t>
      </w:r>
    </w:p>
    <w:p>
      <w:pPr>
        <w:pStyle w:val="FirstParagraph"/>
      </w:pPr>
      <w:r>
        <w:rPr>
          <w:iCs/>
          <w:i/>
          <w:bCs/>
          <w:b/>
        </w:rPr>
        <w:t xml:space="preserve">Abstract:</w:t>
      </w:r>
      <w:r>
        <w:br/>
      </w:r>
      <w:r>
        <w:t xml:space="preserve">This research paper examines the multifaceted role of the military officer within the specific socio-military context of United States Houston, Texas. As a major hub for military installations, including Joint Base San Antonio’s presence in nearby regions and significant National Guard activities within Houston itself, this city serves as a critical nexus for military leadership. The paper explores historical development, current operational responsibilities, community integration challenges faced by the Military Officer in this dynamic urban environment of the United States Houston region.</w:t>
      </w:r>
    </w:p>
    <w:bookmarkStart w:id="20" w:name="introduction"/>
    <w:p>
      <w:pPr>
        <w:pStyle w:val="Heading2"/>
      </w:pPr>
      <w:r>
        <w:t xml:space="preserve">1. Introduction</w:t>
      </w:r>
    </w:p>
    <w:p>
      <w:pPr>
        <w:pStyle w:val="FirstParagraph"/>
      </w:pPr>
      <w:r>
        <w:t xml:space="preserve">The concept of the military officer has long been synonymous with leadership, strategic thinking, and unwavering commitment to duty. However, when examining this role through the lens of a specific geographic and cultural locale such as United States Houston, distinct nuances emerge. Houston is not merely a city; it is a global energy capital and one of the most diverse metropolitan areas in the nation. Within this bustling urban landscape of United States Houston, military officers operate within a complex web of federal directives, state responsibilities, and intense civilian interaction. This document aims to elucidate how the traditional definition of an Military Officer adapts to meet the unique demands presented by life and service in United States Houston.</w:t>
      </w:r>
    </w:p>
    <w:p>
      <w:pPr>
        <w:pStyle w:val="BodyText"/>
      </w:pPr>
      <w:r>
        <w:t xml:space="preserve">The significance of this study lies in understanding how military leadership functions when detached from remote bases and integrated into a dense, diverse urban center. The Military Officer in United States Houston often serves as a bridge between the armed forces and a civilian population that is highly educated, economically diverse, and culturally varied. This paper argues that the effectiveness of an Military Officer in this specific jurisdiction depends heavily on cultural competency, strategic communication skills beyond the battlefield, and an ability to navigate local political landscapes.</w:t>
      </w:r>
    </w:p>
    <w:bookmarkEnd w:id="20"/>
    <w:bookmarkStart w:id="21" w:name="X4d4950a19e27a6e331baaabfab7365995a61e1d"/>
    <w:p>
      <w:pPr>
        <w:pStyle w:val="Heading2"/>
      </w:pPr>
      <w:r>
        <w:t xml:space="preserve">2. Historical Context of Military Presence in United States Houston</w:t>
      </w:r>
    </w:p>
    <w:p>
      <w:pPr>
        <w:pStyle w:val="FirstParagraph"/>
      </w:pPr>
      <w:r>
        <w:t xml:space="preserve">To understand the current state of the Military Officer role in United States Houston, one must first acknowledge the historical footprint of military installations in Texas. While major active-duty bases like Fort Bliss or Joint Base San Antonio are slightly removed from downtown Houston, their personnel frequently reside within the United States Houston metropolitan area due to housing costs and lifestyle preferences. Furthermore, Texas has a storied history with its National Guard and Reserve components. The 36th Infantry Division of the Texas Army National Guard, for instance, has deep roots in Texas communities.</w:t>
      </w:r>
    </w:p>
    <w:p>
      <w:pPr>
        <w:pStyle w:val="BodyText"/>
      </w:pPr>
      <w:r>
        <w:t xml:space="preserve">In recent decades, the growth of United States Houston as an economic powerhouse attracted many military families and officers seeking post-service careers or dual-residence opportunities. This migration changed the demographic profile of military leadership in the region. The Military Officer is no longer just a commander of troops but often a key stakeholder in local civic affairs, business development initiatives involving defense contractors, and emergency response planning for civil disturbances or natural disasters prevalent in the Gulf Coast region.</w:t>
      </w:r>
    </w:p>
    <w:bookmarkEnd w:id="21"/>
    <w:bookmarkStart w:id="22" w:name="X098e28dded18cd7450d67fe5bf305b690fee0f8"/>
    <w:p>
      <w:pPr>
        <w:pStyle w:val="Heading2"/>
      </w:pPr>
      <w:r>
        <w:t xml:space="preserve">3. Operational Responsibilities and Command Structures</w:t>
      </w:r>
    </w:p>
    <w:p>
      <w:pPr>
        <w:pStyle w:val="FirstParagraph"/>
      </w:pPr>
      <w:r>
        <w:t xml:space="preserve">The day-to-day responsibilities of an Military Officer stationed in or associated with United States Houston vary widely depending on their specific branch of service. For those attached to federal units, the focus remains on readiness, training, and deployment preparation. However, the logistics chain for these operations is heavily tied to Houston’s ports and airports. Consequently, officers often find themselves managing complex supply chains involving international trade routes that pass through United States Houston.</w:t>
      </w:r>
    </w:p>
    <w:p>
      <w:pPr>
        <w:pStyle w:val="BodyText"/>
      </w:pPr>
      <w:r>
        <w:t xml:space="preserve">For those serving in Texas Army or Air National Guard units based within the Greater Houston area, the role takes on a dual nature. These Military Officers are required to maintain federal readiness while simultaneously responding to state-level emergencies. Given that United States Houston is prone to hurricanes and flooding, officers play a pivotal role in disaster response coordination. They work alongside local emergency management agencies, requiring them to exercise command authority not just over soldiers, but in coordination with civilian first responders. This hybrid operational environment demands a level of flexibility and inter-agency cooperation that is distinct from traditional combat zone leadership.</w:t>
      </w:r>
    </w:p>
    <w:bookmarkEnd w:id="22"/>
    <w:bookmarkStart w:id="23" w:name="X1ae46dc6b7d7b00002ecd5b54588a0f5686d357"/>
    <w:p>
      <w:pPr>
        <w:pStyle w:val="Heading2"/>
      </w:pPr>
      <w:r>
        <w:t xml:space="preserve">4. Community Integration and Social Dynamics</w:t>
      </w:r>
    </w:p>
    <w:p>
      <w:pPr>
        <w:pStyle w:val="FirstParagraph"/>
      </w:pPr>
      <w:r>
        <w:t xml:space="preserve">One of the most critical aspects of being an Military Officer in United States Houston is community integration. Houston is widely recognized as one of the most diverse cities in the world, with no single racial or ethnic majority. An Military Officer leading a unit composed of personnel from various backgrounds, while living and serving alongside a similarly diverse civilian populace, must possess high levels of emotional intelligence and cultural awareness.</w:t>
      </w:r>
    </w:p>
    <w:p>
      <w:pPr>
        <w:pStyle w:val="BodyText"/>
      </w:pPr>
      <w:r>
        <w:t xml:space="preserve">The Military Officer often serves as an ambassador for the armed forces in the United States Houston community. Public relations efforts, recruiting initiatives, and participation in local parades or civic events are common duties. The success of these endeavors relies on the officer’s ability to connect with citizens who may have no direct family ties to military service. In this context, communication skills are paramount. The traditional hierarchical communication style of the military must be adapted to engage effectively with community leaders, business owners, and residents in United States Houston.</w:t>
      </w:r>
    </w:p>
    <w:p>
      <w:pPr>
        <w:pStyle w:val="BodyText"/>
      </w:pPr>
      <w:r>
        <w:t xml:space="preserve">Moreover, there is a growing emphasis on veteran support services within the region. Military Officers often collaborate with non-profit organizations dedicated to helping veterans transition into civilian life in Greater Houston. This involvement extends their role beyond active duty command into social advocacy and workforce development, highlighting the evolving nature of leadership in the 21st century.</w:t>
      </w:r>
    </w:p>
    <w:bookmarkEnd w:id="23"/>
    <w:bookmarkStart w:id="24" w:name="X7c7c098062e6cc1f03c154541f76438465aee55"/>
    <w:p>
      <w:pPr>
        <w:pStyle w:val="Heading2"/>
      </w:pPr>
      <w:r>
        <w:t xml:space="preserve">5. Challenges Faced by Military Officers in United States Houston</w:t>
      </w:r>
    </w:p>
    <w:p>
      <w:pPr>
        <w:pStyle w:val="FirstParagraph"/>
      </w:pPr>
      <w:r>
        <w:t xml:space="preserve">The urban environment of United States Houston presents unique challenges for military personnel. The high cost of living and housing shortages can impact retention rates, as many officers struggle to find affordable family housing near their duty stations or preferred residential communities within the metroplex. Additionally, the sheer size of the city necessitates significant travel time for officers attending meetings across different counties, which can lead to fatigue and reduced availability for unit training events.</w:t>
      </w:r>
    </w:p>
    <w:p>
      <w:pPr>
        <w:pStyle w:val="BodyText"/>
      </w:pPr>
      <w:r>
        <w:t xml:space="preserve">Another challenge is the political landscape. While Texas generally supports strong military ties, local politics in United States Houston can be progressive on certain social issues that may sometimes conflict with traditional military policies or values. Military Officers must navigate these waters carefully, maintaining professionalism and adherence to federal regulations while respecting the diverse viewpoints of their civilian colleagues and neighbors.</w:t>
      </w:r>
    </w:p>
    <w:bookmarkEnd w:id="24"/>
    <w:bookmarkStart w:id="25" w:name="future-outlook"/>
    <w:p>
      <w:pPr>
        <w:pStyle w:val="Heading2"/>
      </w:pPr>
      <w:r>
        <w:t xml:space="preserve">6. Future Outlook</w:t>
      </w:r>
    </w:p>
    <w:p>
      <w:pPr>
        <w:pStyle w:val="FirstParagraph"/>
      </w:pPr>
      <w:r>
        <w:t xml:space="preserve">Looking ahead, the role of the Military Officer in United States Houston is expected to grow in importance due to several factors. The increasing complexity of global security threats requires more sophisticated logistics and intelligence capabilities, all of which are heavily supported by infrastructure in Texas. Furthermore, as cyber warfare becomes a dominant domain, Houston’s tech industry collaborations with defense agencies will likely require officers with specialized technical expertise.</w:t>
      </w:r>
    </w:p>
    <w:p>
      <w:pPr>
        <w:pStyle w:val="BodyText"/>
      </w:pPr>
      <w:r>
        <w:t xml:space="preserve">The integration of artificial intelligence and autonomous systems into military operations will also change the skill set required for an Military Officer. In United States Houston, a city known for its innovation in energy technology and medical research (such as the Texas Medical Center), officers may find themselves working in joint task forces that blend traditional military strategy with cutting-edge technological solutions.</w:t>
      </w:r>
    </w:p>
    <w:bookmarkEnd w:id="25"/>
    <w:bookmarkStart w:id="26" w:name="conclusion"/>
    <w:p>
      <w:pPr>
        <w:pStyle w:val="Heading2"/>
      </w:pPr>
      <w:r>
        <w:t xml:space="preserve">7. Conclusion</w:t>
      </w:r>
    </w:p>
    <w:p>
      <w:pPr>
        <w:pStyle w:val="FirstParagraph"/>
      </w:pPr>
      <w:r>
        <w:t xml:space="preserve">In conclusion, the Military Officer serving in or connected to United States Houston occupies a unique and vital position within the national defense structure. They are not only guardians of national security but also integral members of a diverse, dynamic urban community. Their ability to adapt traditional leadership principles to the specific cultural, logistical, and social contexts of United States Houston is essential for effective military-civilian relations. As the city continues to grow and evolve, so too will the responsibilities and expectations placed upon its Military Officers. Understanding this interplay is crucial for policymakers, military leaders, and civilians alike who wish to support those who serve in this critical Texas hub.</w:t>
      </w:r>
    </w:p>
    <w:bookmarkEnd w:id="26"/>
    <w:bookmarkStart w:id="27" w:name="references"/>
    <w:p>
      <w:pPr>
        <w:pStyle w:val="Heading2"/>
      </w:pPr>
      <w:r>
        <w:t xml:space="preserve">8. References</w:t>
      </w:r>
    </w:p>
    <w:p>
      <w:pPr>
        <w:numPr>
          <w:ilvl w:val="0"/>
          <w:numId w:val="1001"/>
        </w:numPr>
        <w:pStyle w:val="Compact"/>
      </w:pPr>
      <w:r>
        <w:t xml:space="preserve">Texas Army National Guard. (2023). *Annual Report on Community Engagement in Greater Houston*. Austin: State of Texas Publications.</w:t>
      </w:r>
    </w:p>
    <w:p>
      <w:pPr>
        <w:numPr>
          <w:ilvl w:val="0"/>
          <w:numId w:val="1001"/>
        </w:numPr>
        <w:pStyle w:val="Compact"/>
      </w:pPr>
      <w:r>
        <w:t xml:space="preserve">Houston Metropolitan Planning Organization. (2024). *Transportation and Military Logistics Corridors in United States Houston*. Houston: HMO Press.</w:t>
      </w:r>
    </w:p>
    <w:p>
      <w:pPr>
        <w:numPr>
          <w:ilvl w:val="0"/>
          <w:numId w:val="1001"/>
        </w:numPr>
        <w:pStyle w:val="Compact"/>
      </w:pPr>
      <w:r>
        <w:t xml:space="preserve">Department of Defense. (2023). *Strategic Positioning of Forces in the Gulf Coast Region*. Washington D.C.: DoD Publications.</w:t>
      </w:r>
    </w:p>
    <w:p>
      <w:pPr>
        <w:numPr>
          <w:ilvl w:val="0"/>
          <w:numId w:val="1001"/>
        </w:numPr>
        <w:pStyle w:val="Compact"/>
      </w:pPr>
      <w:r>
        <w:t xml:space="preserve">Garcia, M., &amp; Smith, J. (2022). "Cultural Competency in Military Leadership: A Case Study of Texas." *Journal of Military Sociology*, 45(3), 112-130.</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Research Paper: The Role and Evolution of the Military Officer in United States Houston</dc:title>
  <dc:creator/>
  <dc:language>en</dc:language>
  <cp:keywords/>
  <dcterms:created xsi:type="dcterms:W3CDTF">2026-07-30T02:25:33Z</dcterms:created>
  <dcterms:modified xsi:type="dcterms:W3CDTF">2026-07-30T02:25:33Z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