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over 5 years of experience in analyzing complex datasets to derive actionable insights. Specializing in predictive modeling, machine learning, and data visualization, I have a proven track record of delivering data-driven solutions that align with business goals. My expertise spans industries such as finance, technology, and healthcare, with a strong focus on leveraging analytics to optimize operations and drive innovation. Based in Auckland, New Zealand, I am committed to contributing my technical skills and passion for data science to organizations in the vibrant tech ecosystem of New Zealand.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DataNova Technologies</w:t>
      </w:r>
      <w:r>
        <w:t xml:space="preserve"> </w:t>
      </w:r>
      <w:r>
        <w:t xml:space="preserve">| Auckland, New Zealand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end-to-end data science projects, including data collection, cleaning, exploratory analysis, and model deployment for clients in the financial and healthcare sectors.</w:t>
      </w:r>
    </w:p>
    <w:p>
      <w:pPr>
        <w:numPr>
          <w:ilvl w:val="0"/>
          <w:numId w:val="1001"/>
        </w:numPr>
        <w:pStyle w:val="Compact"/>
      </w:pPr>
      <w:r>
        <w:t xml:space="preserve">Developed machine learning models to predict customer churn and optimize marketing strategies, resulting in a 25%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data-driven insights into business operations, enhancing decision-making processes for over 10+ departments.</w:t>
      </w:r>
    </w:p>
    <w:p>
      <w:pPr>
        <w:numPr>
          <w:ilvl w:val="0"/>
          <w:numId w:val="1001"/>
        </w:numPr>
        <w:pStyle w:val="Compact"/>
      </w:pPr>
      <w:r>
        <w:t xml:space="preserve">Presented findings to executive leadership using tools like Tableau and Power BI, ensuring clear communication of complex analytics to non-technical stakeholders.</w:t>
      </w:r>
    </w:p>
    <w:bookmarkEnd w:id="21"/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AnalyticsHub NZ</w:t>
      </w:r>
      <w:r>
        <w:t xml:space="preserve"> </w:t>
      </w:r>
      <w:r>
        <w:t xml:space="preserve">| Auckland, New Zealand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data pipelines using Python and SQL to streamline data processing for large-scale datasets.</w:t>
      </w:r>
    </w:p>
    <w:p>
      <w:pPr>
        <w:numPr>
          <w:ilvl w:val="0"/>
          <w:numId w:val="1002"/>
        </w:numPr>
        <w:pStyle w:val="Compact"/>
      </w:pPr>
      <w:r>
        <w:t xml:space="preserve">Utilized statistical analysis and clustering techniques to identify market trends, enabling clients to make informed strategic decisions.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an AI-powered chatbot that reduced customer service response time by 30%.</w:t>
      </w:r>
    </w:p>
    <w:p>
      <w:pPr>
        <w:numPr>
          <w:ilvl w:val="0"/>
          <w:numId w:val="1002"/>
        </w:numPr>
        <w:pStyle w:val="Compact"/>
      </w:pPr>
      <w:r>
        <w:t xml:space="preserve">Mentored junior data scientists, fostering a culture of continuous learning and innovation within the team.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aster-of-science-in-data-science"/>
    <w:p>
      <w:pPr>
        <w:pStyle w:val="Heading3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Auckland University of Technology (AUT)</w:t>
      </w:r>
      <w:r>
        <w:t xml:space="preserve"> </w:t>
      </w:r>
      <w:r>
        <w:t xml:space="preserve">| Auckland, New Zealand | 2014 – 2016</w:t>
      </w:r>
    </w:p>
    <w:p>
      <w:pPr>
        <w:numPr>
          <w:ilvl w:val="0"/>
          <w:numId w:val="1003"/>
        </w:numPr>
        <w:pStyle w:val="Compact"/>
      </w:pPr>
      <w:r>
        <w:t xml:space="preserve">Courses included machine learning, data mining, and big data analytics. Graduated with distinction.</w:t>
      </w:r>
    </w:p>
    <w:p>
      <w:pPr>
        <w:numPr>
          <w:ilvl w:val="0"/>
          <w:numId w:val="1003"/>
        </w:numPr>
        <w:pStyle w:val="Compact"/>
      </w:pPr>
      <w:r>
        <w:t xml:space="preserve">Conducted research on real-time data processing for IoT devices, published in the Journal of Data Science.</w:t>
      </w:r>
    </w:p>
    <w:bookmarkEnd w:id="24"/>
    <w:bookmarkStart w:id="25" w:name="bachelor-of-information-technology"/>
    <w:p>
      <w:pPr>
        <w:pStyle w:val="Heading3"/>
      </w:pPr>
      <w:r>
        <w:t xml:space="preserve">Bachelor of Information Technology</w:t>
      </w:r>
    </w:p>
    <w:p>
      <w:pPr>
        <w:pStyle w:val="FirstParagraph"/>
      </w:pPr>
      <w:r>
        <w:rPr>
          <w:bCs/>
          <w:b/>
        </w:rPr>
        <w:t xml:space="preserve">University of Auckland</w:t>
      </w:r>
      <w:r>
        <w:t xml:space="preserve"> </w:t>
      </w:r>
      <w:r>
        <w:t xml:space="preserve">| Auckland, New Zealand | 2011 – 2014</w:t>
      </w:r>
    </w:p>
    <w:p>
      <w:pPr>
        <w:numPr>
          <w:ilvl w:val="0"/>
          <w:numId w:val="1004"/>
        </w:numPr>
        <w:pStyle w:val="Compact"/>
      </w:pPr>
      <w:r>
        <w:t xml:space="preserve">Focused on software development and database management. Received the Dean's Excellence Award for academic performance.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Data Pipeline Development, A/B Testing, Statistical Modeling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smart-city-analytics-for-auckland"/>
    <w:p>
      <w:pPr>
        <w:pStyle w:val="Heading3"/>
      </w:pPr>
      <w:r>
        <w:t xml:space="preserve">Smart City Analytics for Auckland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Auckland Council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2021 – 2022</w:t>
      </w:r>
    </w:p>
    <w:p>
      <w:pPr>
        <w:numPr>
          <w:ilvl w:val="0"/>
          <w:numId w:val="1006"/>
        </w:numPr>
        <w:pStyle w:val="Compact"/>
      </w:pPr>
      <w:r>
        <w:t xml:space="preserve">Analyzed traffic and public transport data to optimize urban planning in Auckland.</w:t>
      </w:r>
    </w:p>
    <w:bookmarkEnd w:id="28"/>
    <w:bookmarkStart w:id="29" w:name="healthcare-analytics-dashboard"/>
    <w:p>
      <w:pPr>
        <w:pStyle w:val="Heading3"/>
      </w:pPr>
      <w:r>
        <w:t xml:space="preserve">Healthcare Analytics Dashboard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HealthTech Solutions NZ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Built a data visualization platform to track patient outcomes and hospital performance.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Data Scientist (CDS) – Data Science Council of America</w:t>
      </w:r>
      <w:r>
        <w:t xml:space="preserve"> </w:t>
      </w:r>
      <w:r>
        <w:t xml:space="preserve">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(2020)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New Zealand Data Science Association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– Computer Society</w:t>
      </w:r>
      <w:r>
        <w:t xml:space="preserve"> </w:t>
      </w:r>
      <w:r>
        <w:t xml:space="preserve">– Member since 2015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 passionate Data Scientist with a strong commitment to leveraging data for meaningful impact. My work in New Zealand Auckland has allowed me to contribute to innovative projects that align with the region's growing tech industry. I thrive in collaborative environments and enjoy mentoring others while staying updated on the latest advancements in data science. As a resident of Auckland, I am deeply invested in supporting local businesses and organizations through data-driven solutions. My goal is to continue working with teams that value innovation, sustainability, and community growth—core principles that define the tech landscape of New Zealand.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linkedin.com/in/johndoe-datascientist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Data Scientist - New Zealand Auckland</dc:title>
  <dc:creator/>
  <dc:language>en</dc:language>
  <cp:keywords/>
  <dcterms:created xsi:type="dcterms:W3CDTF">2026-07-23T17:07:54Z</dcterms:created>
  <dcterms:modified xsi:type="dcterms:W3CDTF">2026-07-23T17:07:54Z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