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Mechanical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36" w:name="X208334015ad3ffbd619423837a0ad7fc2b4a799"/>
    <w:p>
      <w:pPr>
        <w:pStyle w:val="Heading1"/>
      </w:pPr>
      <w:r>
        <w:t xml:space="preserve">Resume: Mechanical Engineer | Australia Melbourne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+61 400 123 456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Melbourne, Victoria, Australia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Mechanical Engineer with over 8 years of expertise in design, development, and implementation of mechanical systems. Specialized in industrial automation, thermodynamics, and sustainable energy solutions. A proven track record of delivering projects in Australia Melbourne, adhering to local industry standards and environmental regulations. Passionate about innovation and problem-solving to optimize mechanical performance while ensuring compliance with Australian engineering practices.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mechanical-engineer"/>
    <w:p>
      <w:pPr>
        <w:pStyle w:val="Heading3"/>
      </w:pPr>
      <w:r>
        <w:t xml:space="preserve">Senior Mechanical Engineer</w:t>
      </w:r>
    </w:p>
    <w:p>
      <w:pPr>
        <w:pStyle w:val="FirstParagraph"/>
      </w:pPr>
      <w:r>
        <w:rPr>
          <w:bCs/>
          <w:b/>
        </w:rPr>
        <w:t xml:space="preserve">Victorian Engineering Solutions (MES)</w:t>
      </w:r>
      <w:r>
        <w:t xml:space="preserve">, Melbourne, Australia</w:t>
      </w:r>
      <w:r>
        <w:br/>
      </w: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development of custom machinery for automotive manufacturing plants in Victoria, ensuring alignment with ISO 9001 standards.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integrate advanced CAD software (SolidWorks, AutoCAD) into project workflows, reducing design cycles by 20%.</w:t>
      </w:r>
    </w:p>
    <w:p>
      <w:pPr>
        <w:numPr>
          <w:ilvl w:val="0"/>
          <w:numId w:val="1001"/>
        </w:numPr>
        <w:pStyle w:val="Compact"/>
      </w:pPr>
      <w:r>
        <w:t xml:space="preserve">Conducted failure analysis on industrial equipment, identifying root causes and implementing cost-effective solutions that improved system reliability by 35%.</w:t>
      </w:r>
    </w:p>
    <w:p>
      <w:pPr>
        <w:numPr>
          <w:ilvl w:val="0"/>
          <w:numId w:val="1001"/>
        </w:numPr>
        <w:pStyle w:val="Compact"/>
      </w:pPr>
      <w:r>
        <w:t xml:space="preserve">Managed a team of 5 engineers to deliver projects within budget and timeline, maintaining a 100% client satisfaction rate in Australia Melbourne.</w:t>
      </w:r>
    </w:p>
    <w:bookmarkEnd w:id="23"/>
    <w:bookmarkStart w:id="24" w:name="mechanical-engineer"/>
    <w:p>
      <w:pPr>
        <w:pStyle w:val="Heading3"/>
      </w:pPr>
      <w:r>
        <w:t xml:space="preserve">Mechanical Engineer</w:t>
      </w:r>
    </w:p>
    <w:p>
      <w:pPr>
        <w:pStyle w:val="FirstParagraph"/>
      </w:pPr>
      <w:r>
        <w:rPr>
          <w:bCs/>
          <w:b/>
        </w:rPr>
        <w:t xml:space="preserve">Australian Industrial Systems</w:t>
      </w:r>
      <w:r>
        <w:t xml:space="preserve">, Melbourne, Australia</w:t>
      </w:r>
      <w:r>
        <w:br/>
      </w:r>
      <w:r>
        <w:rPr>
          <w:iCs/>
          <w:i/>
        </w:rPr>
        <w:t xml:space="preserve">June 2015 – December 2018</w:t>
      </w:r>
    </w:p>
    <w:p>
      <w:pPr>
        <w:numPr>
          <w:ilvl w:val="0"/>
          <w:numId w:val="1002"/>
        </w:numPr>
        <w:pStyle w:val="Compact"/>
      </w:pPr>
      <w:r>
        <w:t xml:space="preserve">Designed and tested mechanical components for HVAC systems used in commercial buildings across Victoria.</w:t>
      </w:r>
    </w:p>
    <w:p>
      <w:pPr>
        <w:numPr>
          <w:ilvl w:val="0"/>
          <w:numId w:val="1002"/>
        </w:numPr>
        <w:pStyle w:val="Compact"/>
      </w:pPr>
      <w:r>
        <w:t xml:space="preserve">Developed technical documentation and safety protocols compliant with Australian Work Health and Safety (WHS) regulations.</w:t>
      </w:r>
    </w:p>
    <w:p>
      <w:pPr>
        <w:numPr>
          <w:ilvl w:val="0"/>
          <w:numId w:val="1002"/>
        </w:numPr>
        <w:pStyle w:val="Compact"/>
      </w:pPr>
      <w:r>
        <w:t xml:space="preserve">Optimized production processes using Lean Manufacturing principles, resulting in a 15% reduction in material waste.</w:t>
      </w:r>
    </w:p>
    <w:p>
      <w:pPr>
        <w:numPr>
          <w:ilvl w:val="0"/>
          <w:numId w:val="1002"/>
        </w:numPr>
        <w:pStyle w:val="Compact"/>
      </w:pPr>
      <w:r>
        <w:t xml:space="preserve">Provided on-site support for installation and commissioning of machinery, ensuring adherence to AS/NZS standards.</w:t>
      </w:r>
    </w:p>
    <w:bookmarkEnd w:id="24"/>
    <w:bookmarkStart w:id="25" w:name="internship-mechanical-engineering"/>
    <w:p>
      <w:pPr>
        <w:pStyle w:val="Heading3"/>
      </w:pPr>
      <w:r>
        <w:t xml:space="preserve">Internship: Mechanical Engineering</w:t>
      </w:r>
    </w:p>
    <w:p>
      <w:pPr>
        <w:pStyle w:val="FirstParagraph"/>
      </w:pPr>
      <w:r>
        <w:rPr>
          <w:bCs/>
          <w:b/>
        </w:rPr>
        <w:t xml:space="preserve">Melbourne Manufacturing Hub</w:t>
      </w:r>
      <w:r>
        <w:t xml:space="preserve">, Melbourne, Australia</w:t>
      </w:r>
      <w:r>
        <w:br/>
      </w:r>
      <w:r>
        <w:rPr>
          <w:iCs/>
          <w:i/>
        </w:rPr>
        <w:t xml:space="preserve">January 2014 – December 2014</w:t>
      </w:r>
    </w:p>
    <w:p>
      <w:pPr>
        <w:numPr>
          <w:ilvl w:val="0"/>
          <w:numId w:val="1003"/>
        </w:numPr>
        <w:pStyle w:val="Compact"/>
      </w:pPr>
      <w:r>
        <w:t xml:space="preserve">Assisted in the design of prototype equipment for renewable energy systems, focusing on solar panel mounting structures.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with CNC machining and 3D printing technologies, contributing to a 10% faster prototyping cycle.</w:t>
      </w:r>
    </w:p>
    <w:p>
      <w:pPr>
        <w:numPr>
          <w:ilvl w:val="0"/>
          <w:numId w:val="1003"/>
        </w:numPr>
        <w:pStyle w:val="Compact"/>
      </w:pPr>
      <w:r>
        <w:t xml:space="preserve">Supported senior engineers in preparing technical reports and presentations for client reviews in Australia Melbourne.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Engineering (Mechanical)</w:t>
      </w:r>
      <w:r>
        <w:t xml:space="preserve">, Monash University, Melbourne, Australia</w:t>
      </w:r>
      <w:r>
        <w:br/>
      </w:r>
      <w:r>
        <w:rPr>
          <w:iCs/>
          <w:i/>
        </w:rPr>
        <w:t xml:space="preserve">Graduated: December 2013</w:t>
      </w:r>
    </w:p>
    <w:p>
      <w:pPr>
        <w:pStyle w:val="BodyText"/>
      </w:pPr>
      <w:r>
        <w:rPr>
          <w:bCs/>
          <w:b/>
        </w:rPr>
        <w:t xml:space="preserve">Certification in Renewable Energy Systems</w:t>
      </w:r>
      <w:r>
        <w:t xml:space="preserve">, Australian Institute of Technology, Melbourne, Australia</w:t>
      </w:r>
      <w:r>
        <w:br/>
      </w:r>
      <w:r>
        <w:rPr>
          <w:iCs/>
          <w:i/>
        </w:rPr>
        <w:t xml:space="preserve">Completed: June 2016</w:t>
      </w:r>
    </w:p>
    <w:bookmarkEnd w:id="27"/>
    <w:bookmarkStart w:id="28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SolidWorks, AutoCAD, MATLAB, ANSYS, CATIA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Basic knowledge of French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Chartered Professional Engineer (CPEng) – Australian Engineering Association</w:t>
      </w:r>
      <w:r>
        <w:br/>
      </w:r>
      <w:r>
        <w:t xml:space="preserve">APEG (Australian Professional Engineers Group) Membership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Industry Standards:</w:t>
      </w:r>
      <w:r>
        <w:t xml:space="preserve"> </w:t>
      </w:r>
      <w:r>
        <w:t xml:space="preserve">AS/NZS 1170 (Structural Design), ISO 9001, OSHA Compliance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pStyle w:val="FirstParagraph"/>
      </w:pPr>
      <w:r>
        <w:rPr>
          <w:bCs/>
          <w:b/>
        </w:rPr>
        <w:t xml:space="preserve">Institution of Engineers Australia (IEAust)</w:t>
      </w:r>
      <w:r>
        <w:t xml:space="preserve"> </w:t>
      </w:r>
      <w:r>
        <w:t xml:space="preserve">– Member since 2015</w:t>
      </w:r>
      <w:r>
        <w:br/>
      </w:r>
      <w:r>
        <w:rPr>
          <w:bCs/>
          <w:b/>
        </w:rPr>
        <w:t xml:space="preserve">Melbourne Engineering Network (MEN)</w:t>
      </w:r>
      <w:r>
        <w:t xml:space="preserve"> </w:t>
      </w:r>
      <w:r>
        <w:t xml:space="preserve">– Active participant in regional engineering events and workshops.</w:t>
      </w:r>
    </w:p>
    <w:bookmarkEnd w:id="29"/>
    <w:bookmarkStart w:id="33" w:name="projects"/>
    <w:bookmarkStart w:id="32" w:name="key-projects"/>
    <w:p>
      <w:pPr>
        <w:pStyle w:val="Heading2"/>
      </w:pPr>
      <w:r>
        <w:t xml:space="preserve">Key Projects</w:t>
      </w:r>
    </w:p>
    <w:bookmarkStart w:id="30" w:name="Xe2362d210bb989947896a15fb108e355cdf1d66"/>
    <w:p>
      <w:pPr>
        <w:pStyle w:val="Heading3"/>
      </w:pPr>
      <w:r>
        <w:t xml:space="preserve">Smart HVAC System for Melbourne CBD Office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Melbourne Business Centre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Designed a high-efficiency HVAC system with energy recovery ventilation, reducing energy consumption by 25% while maintaining optimal indoor air quality. Compliant with Australian Green Building Council (AGBC) standards.</w:t>
      </w:r>
    </w:p>
    <w:bookmarkEnd w:id="30"/>
    <w:bookmarkStart w:id="31" w:name="Xfec106825261cad208bc4f5654637390203fe44"/>
    <w:p>
      <w:pPr>
        <w:pStyle w:val="Heading3"/>
      </w:pPr>
      <w:r>
        <w:t xml:space="preserve">Automated Packaging Line for Food Processing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Australian Food Innovations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Engineered a fully automated packaging line integrating robotics and sensors, increasing production throughput by 40% and reducing manual errors by 90%.</w:t>
      </w:r>
    </w:p>
    <w:bookmarkEnd w:id="31"/>
    <w:bookmarkEnd w:id="32"/>
    <w:bookmarkEnd w:id="33"/>
    <w:bookmarkStart w:id="35" w:name="additional-info"/>
    <w:bookmarkStart w:id="34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English (native), French (basic)</w:t>
      </w:r>
    </w:p>
    <w:p>
      <w:pPr>
        <w:pStyle w:val="BodyTex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AWS Certified Welding Inspector, Project Management Professional (PMP)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34"/>
    <w:bookmarkEnd w:id="35"/>
    <w:p>
      <w:pPr>
        <w:pStyle w:val="BodyText"/>
      </w:pPr>
      <w:r>
        <w:t xml:space="preserve">This resume is tailored for a Mechanical Engineer in Australia Melbourne, emphasizing local industry standards, technical expertise, and professional achievements in the region.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Mechanical Engineer Resume - Australia Melbourne</dc:title>
  <dc:creator/>
  <dc:language>en</dc:language>
  <cp:keywords/>
  <dcterms:created xsi:type="dcterms:W3CDTF">2026-09-26T00:57:23Z</dcterms:created>
  <dcterms:modified xsi:type="dcterms:W3CDTF">2026-09-26T00:57:23Z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