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Resume</w:t>
      </w:r>
      <w:r>
        <w:t xml:space="preserve"> </w:t>
      </w:r>
      <w:r>
        <w:t xml:space="preserve">–</w:t>
      </w:r>
      <w:r>
        <w:t xml:space="preserve"> </w:t>
      </w:r>
      <w:r>
        <w:t xml:space="preserve">Australia</w:t>
      </w:r>
      <w:r>
        <w:t xml:space="preserve"> </w:t>
      </w:r>
      <w:r>
        <w:t xml:space="preserve">Sydney</w:t>
      </w:r>
    </w:p>
    <w:bookmarkStart w:id="32" w:name="photographer-resume-australia-sydney"/>
    <w:p>
      <w:pPr>
        <w:pStyle w:val="Heading1"/>
      </w:pPr>
      <w:r>
        <w:t xml:space="preserve">Photographer Resume – Australia Sydney</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+61 400 123 456 | [your.email@example.com](mailto:your.email@example.com)</w:t>
      </w:r>
    </w:p>
    <w:p>
      <w:pPr>
        <w:pStyle w:val="BodyText"/>
      </w:pPr>
      <w:r>
        <w:rPr>
          <w:bCs/>
          <w:b/>
        </w:rPr>
        <w:t xml:space="preserve">Location:</w:t>
      </w:r>
      <w:r>
        <w:t xml:space="preserve"> </w:t>
      </w:r>
      <w:r>
        <w:t xml:space="preserve">Sydney, Australia</w:t>
      </w:r>
    </w:p>
    <w:p>
      <w:pPr>
        <w:pStyle w:val="BodyText"/>
      </w:pPr>
      <w:r>
        <w:rPr>
          <w:bCs/>
          <w:b/>
        </w:rPr>
        <w:t xml:space="preserve">Portfolio:</w:t>
      </w:r>
      <w:r>
        <w:t xml:space="preserve"> </w:t>
      </w:r>
      <w:hyperlink r:id="rId20">
        <w:r>
          <w:rPr>
            <w:rStyle w:val="Hyperlink"/>
          </w:rPr>
          <w:t xml:space="preserve">www.yourportfolio.com</w:t>
        </w:r>
      </w:hyperlink>
    </w:p>
    <w:bookmarkStart w:id="21" w:name="professional-summary"/>
    <w:p>
      <w:pPr>
        <w:pStyle w:val="Heading2"/>
      </w:pPr>
      <w:r>
        <w:t xml:space="preserve">Professional Summary</w:t>
      </w:r>
    </w:p>
    <w:p>
      <w:pPr>
        <w:pStyle w:val="FirstParagraph"/>
      </w:pPr>
      <w:r>
        <w:t xml:space="preserve">Highly skilled and creative photographer with over [X] years of experience capturing the essence of Australia Sydney’s vibrant culture, natural landscapes, and urban energy. Adept at producing high-quality visual content for commercial, editorial, and personal projects. Passionate about storytelling through imagery and committed to delivering exceptional results tailored to client needs. Proven expertise in portrait photography, event coverage, and landscape documentation across iconic Sydney locations such as the Harbour Bridge, Bondi Beach, and the Blue Mountains.</w:t>
      </w:r>
    </w:p>
    <w:bookmarkEnd w:id="21"/>
    <w:bookmarkStart w:id="24" w:name="work-experience"/>
    <w:p>
      <w:pPr>
        <w:pStyle w:val="Heading2"/>
      </w:pPr>
      <w:r>
        <w:t xml:space="preserve">Work Experience</w:t>
      </w:r>
    </w:p>
    <w:bookmarkStart w:id="22" w:name="lead-photographer"/>
    <w:p>
      <w:pPr>
        <w:pStyle w:val="Heading3"/>
      </w:pPr>
      <w:r>
        <w:t xml:space="preserve">Lead Photographer</w:t>
      </w:r>
    </w:p>
    <w:p>
      <w:pPr>
        <w:pStyle w:val="FirstParagraph"/>
      </w:pPr>
      <w:r>
        <w:rPr>
          <w:iCs/>
          <w:i/>
        </w:rPr>
        <w:t xml:space="preserve">Sydney Studio Collective | Sydney, Australia | Jan 2018 – Present</w:t>
      </w:r>
    </w:p>
    <w:p>
      <w:pPr>
        <w:numPr>
          <w:ilvl w:val="0"/>
          <w:numId w:val="1001"/>
        </w:numPr>
        <w:pStyle w:val="Compact"/>
      </w:pPr>
      <w:r>
        <w:t xml:space="preserve">Managed a team of 5 photographers to deliver client projects across fashion, real estate, and event photography in Australia Sydney.</w:t>
      </w:r>
    </w:p>
    <w:p>
      <w:pPr>
        <w:numPr>
          <w:ilvl w:val="0"/>
          <w:numId w:val="1001"/>
        </w:numPr>
        <w:pStyle w:val="Compact"/>
      </w:pPr>
      <w:r>
        <w:t xml:space="preserve">Collaborated with local brands to create visually striking campaigns that increased client engagement by 30% over two years.</w:t>
      </w:r>
    </w:p>
    <w:p>
      <w:pPr>
        <w:numPr>
          <w:ilvl w:val="0"/>
          <w:numId w:val="1001"/>
        </w:numPr>
        <w:pStyle w:val="Compact"/>
      </w:pPr>
      <w:r>
        <w:t xml:space="preserve">Shot over [X] weddings and corporate events in Sydney, earning consistent positive feedback for attention to detail and creative vision.</w:t>
      </w:r>
    </w:p>
    <w:p>
      <w:pPr>
        <w:numPr>
          <w:ilvl w:val="0"/>
          <w:numId w:val="1001"/>
        </w:numPr>
        <w:pStyle w:val="Compact"/>
      </w:pPr>
      <w:r>
        <w:t xml:space="preserve">Developed a signature style blending natural light with modern post-processing techniques, becoming a go-to photographer for high-profile clients.</w:t>
      </w:r>
    </w:p>
    <w:bookmarkEnd w:id="22"/>
    <w:bookmarkStart w:id="23" w:name="freelance-photographer"/>
    <w:p>
      <w:pPr>
        <w:pStyle w:val="Heading3"/>
      </w:pPr>
      <w:r>
        <w:t xml:space="preserve">Freelance Photographer</w:t>
      </w:r>
    </w:p>
    <w:p>
      <w:pPr>
        <w:pStyle w:val="FirstParagraph"/>
      </w:pPr>
      <w:r>
        <w:rPr>
          <w:iCs/>
          <w:i/>
        </w:rPr>
        <w:t xml:space="preserve">Sydney Independent Photography | Sydney, Australia | 2015 – 2018</w:t>
      </w:r>
    </w:p>
    <w:p>
      <w:pPr>
        <w:numPr>
          <w:ilvl w:val="0"/>
          <w:numId w:val="1002"/>
        </w:numPr>
        <w:pStyle w:val="Compact"/>
      </w:pPr>
      <w:r>
        <w:t xml:space="preserve">Provided custom photography services for small businesses, artists, and individuals in Australia Sydney, including portraits, product shots, and event coverage.</w:t>
      </w:r>
    </w:p>
    <w:p>
      <w:pPr>
        <w:numPr>
          <w:ilvl w:val="0"/>
          <w:numId w:val="1002"/>
        </w:numPr>
        <w:pStyle w:val="Compact"/>
      </w:pPr>
      <w:r>
        <w:t xml:space="preserve">Established partnerships with local galleries and cultural institutions to document exhibitions and community events.</w:t>
      </w:r>
    </w:p>
    <w:p>
      <w:pPr>
        <w:numPr>
          <w:ilvl w:val="0"/>
          <w:numId w:val="1002"/>
        </w:numPr>
        <w:pStyle w:val="Compact"/>
      </w:pPr>
      <w:r>
        <w:t xml:space="preserve">Utilized advanced techniques such as long exposure lighting and drone photography to enhance visual storytelling in Sydney’s unique environments.</w:t>
      </w:r>
    </w:p>
    <w:p>
      <w:pPr>
        <w:numPr>
          <w:ilvl w:val="0"/>
          <w:numId w:val="1002"/>
        </w:numPr>
        <w:pStyle w:val="Compact"/>
      </w:pPr>
      <w:r>
        <w:t xml:space="preserve">Contributed to a successful social media campaign for a Sydney-based café, increasing its online presence by 50% within six months.</w:t>
      </w:r>
    </w:p>
    <w:bookmarkEnd w:id="23"/>
    <w:bookmarkEnd w:id="24"/>
    <w:bookmarkStart w:id="25" w:name="education"/>
    <w:p>
      <w:pPr>
        <w:pStyle w:val="Heading2"/>
      </w:pPr>
      <w:r>
        <w:t xml:space="preserve">Education</w:t>
      </w:r>
    </w:p>
    <w:p>
      <w:pPr>
        <w:pStyle w:val="FirstParagraph"/>
      </w:pPr>
      <w:r>
        <w:rPr>
          <w:bCs/>
          <w:b/>
        </w:rPr>
        <w:t xml:space="preserve">Bachelor of Visual Arts (Photography)</w:t>
      </w:r>
    </w:p>
    <w:p>
      <w:pPr>
        <w:pStyle w:val="BodyText"/>
      </w:pPr>
      <w:r>
        <w:rPr>
          <w:iCs/>
          <w:i/>
        </w:rPr>
        <w:t xml:space="preserve">University of Technology Sydney | Sydney, Australia | Graduated: 2014</w:t>
      </w:r>
    </w:p>
    <w:p>
      <w:pPr>
        <w:numPr>
          <w:ilvl w:val="0"/>
          <w:numId w:val="1003"/>
        </w:numPr>
        <w:pStyle w:val="Compact"/>
      </w:pPr>
      <w:r>
        <w:t xml:space="preserve">Specialized in digital photography, lighting techniques, and visual composition.</w:t>
      </w:r>
    </w:p>
    <w:p>
      <w:pPr>
        <w:numPr>
          <w:ilvl w:val="0"/>
          <w:numId w:val="1003"/>
        </w:numPr>
        <w:pStyle w:val="Compact"/>
      </w:pPr>
      <w:r>
        <w:t xml:space="preserve">Completed a final project titled "Echoes of the City," a series capturing the urban landscape of Sydney through black-and-white photography.</w:t>
      </w:r>
    </w:p>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Proficient in Canon and Nikon DSLR systems, lighting setups, and advanced post-processing using Adobe Photoshop, Lightroom, and Capture One.</w:t>
      </w:r>
    </w:p>
    <w:p>
      <w:pPr>
        <w:numPr>
          <w:ilvl w:val="0"/>
          <w:numId w:val="1004"/>
        </w:numPr>
        <w:pStyle w:val="Compact"/>
      </w:pPr>
      <w:r>
        <w:rPr>
          <w:bCs/>
          <w:b/>
        </w:rPr>
        <w:t xml:space="preserve">Specialized Areas:</w:t>
      </w:r>
      <w:r>
        <w:t xml:space="preserve"> </w:t>
      </w:r>
      <w:r>
        <w:t xml:space="preserve">Portrait photography, event documentation (weddings, corporate), product photography, and landscape imaging.</w:t>
      </w:r>
    </w:p>
    <w:p>
      <w:pPr>
        <w:numPr>
          <w:ilvl w:val="0"/>
          <w:numId w:val="1004"/>
        </w:numPr>
        <w:pStyle w:val="Compact"/>
      </w:pPr>
      <w:r>
        <w:rPr>
          <w:bCs/>
          <w:b/>
        </w:rPr>
        <w:t xml:space="preserve">Software:</w:t>
      </w:r>
      <w:r>
        <w:t xml:space="preserve"> </w:t>
      </w:r>
      <w:r>
        <w:t xml:space="preserve">Adobe Creative Suite (Photoshop, InDesign), Canva for graphic elements.</w:t>
      </w:r>
    </w:p>
    <w:p>
      <w:pPr>
        <w:numPr>
          <w:ilvl w:val="0"/>
          <w:numId w:val="1004"/>
        </w:numPr>
        <w:pStyle w:val="Compact"/>
      </w:pPr>
      <w:r>
        <w:rPr>
          <w:bCs/>
          <w:b/>
        </w:rPr>
        <w:t xml:space="preserve">Additional Skills:</w:t>
      </w:r>
      <w:r>
        <w:t xml:space="preserve"> </w:t>
      </w:r>
      <w:r>
        <w:t xml:space="preserve">Client communication, project management, and collaborative teamwork in fast-paced environments.</w:t>
      </w:r>
    </w:p>
    <w:bookmarkEnd w:id="26"/>
    <w:bookmarkStart w:id="27" w:name="projects-portfolio-highlights"/>
    <w:p>
      <w:pPr>
        <w:pStyle w:val="Heading2"/>
      </w:pPr>
      <w:r>
        <w:t xml:space="preserve">Projects &amp; Portfolio Highlights</w:t>
      </w:r>
    </w:p>
    <w:p>
      <w:pPr>
        <w:pStyle w:val="FirstParagraph"/>
      </w:pPr>
      <w:r>
        <w:rPr>
          <w:bCs/>
          <w:b/>
        </w:rPr>
        <w:t xml:space="preserve">Sydney Skyline Series</w:t>
      </w:r>
      <w:r>
        <w:t xml:space="preserve"> </w:t>
      </w:r>
      <w:r>
        <w:t xml:space="preserve">– A collection of panoramic shots capturing the city’s skyline from various vantage points, including the Sydney Opera House and Barangaroo. Exhibited at a local gallery in 2021.</w:t>
      </w:r>
    </w:p>
    <w:p>
      <w:pPr>
        <w:pStyle w:val="BodyText"/>
      </w:pPr>
      <w:r>
        <w:rPr>
          <w:bCs/>
          <w:b/>
        </w:rPr>
        <w:t xml:space="preserve">Celebrating Diversity in Sydney</w:t>
      </w:r>
      <w:r>
        <w:t xml:space="preserve"> </w:t>
      </w:r>
      <w:r>
        <w:t xml:space="preserve">– A documentary-style project highlighting multicultural communities across Australia Sydney, featured in a national magazine.</w:t>
      </w:r>
    </w:p>
    <w:p>
      <w:pPr>
        <w:pStyle w:val="BodyText"/>
      </w:pPr>
      <w:r>
        <w:rPr>
          <w:bCs/>
          <w:b/>
        </w:rPr>
        <w:t xml:space="preserve">Event Photography Portfolio</w:t>
      </w:r>
      <w:r>
        <w:t xml:space="preserve"> </w:t>
      </w:r>
      <w:r>
        <w:t xml:space="preserve">– Includes coverage of major events like the Sydney New Year’s Eve fireworks, art exhibitions, and corporate galas. Available for review upon request.</w:t>
      </w:r>
    </w:p>
    <w:bookmarkEnd w:id="27"/>
    <w:bookmarkStart w:id="28" w:name="awards-recognition"/>
    <w:p>
      <w:pPr>
        <w:pStyle w:val="Heading2"/>
      </w:pPr>
      <w:r>
        <w:t xml:space="preserve">Awards &amp; Recognition</w:t>
      </w:r>
    </w:p>
    <w:p>
      <w:pPr>
        <w:numPr>
          <w:ilvl w:val="0"/>
          <w:numId w:val="1005"/>
        </w:numPr>
        <w:pStyle w:val="Compact"/>
      </w:pPr>
      <w:r>
        <w:t xml:space="preserve">Finalist in the Australian Photography Awards (2020) for Best Landscape Photography.</w:t>
      </w:r>
    </w:p>
    <w:p>
      <w:pPr>
        <w:numPr>
          <w:ilvl w:val="0"/>
          <w:numId w:val="1005"/>
        </w:numPr>
        <w:pStyle w:val="Compact"/>
      </w:pPr>
      <w:r>
        <w:t xml:space="preserve">Recipient of the Sydney Art &amp; Culture Grant (2019) for a project documenting local street art and heritage sites.</w:t>
      </w:r>
    </w:p>
    <w:p>
      <w:pPr>
        <w:numPr>
          <w:ilvl w:val="0"/>
          <w:numId w:val="1005"/>
        </w:numPr>
        <w:pStyle w:val="Compact"/>
      </w:pPr>
      <w:r>
        <w:t xml:space="preserve">Adobe Certified Expert (Photoshop, 2017).</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Australian Institute of Professional Photographers (AIPP), Sydney Chapter.</w:t>
      </w:r>
    </w:p>
    <w:p>
      <w:pPr>
        <w:numPr>
          <w:ilvl w:val="0"/>
          <w:numId w:val="1006"/>
        </w:numPr>
        <w:pStyle w:val="Compact"/>
      </w:pPr>
      <w:r>
        <w:t xml:space="preserve">Active participant in local photography meetups and workshops hosted by the Sydney Photography Collective.</w:t>
      </w:r>
    </w:p>
    <w:p>
      <w:pPr>
        <w:numPr>
          <w:ilvl w:val="0"/>
          <w:numId w:val="1006"/>
        </w:numPr>
        <w:pStyle w:val="Compact"/>
      </w:pPr>
      <w:r>
        <w:t xml:space="preserve">Volunteer photographer for community initiatives such as the Sydney Food and Wine Festival.</w:t>
      </w:r>
    </w:p>
    <w:bookmarkEnd w:id="29"/>
    <w:bookmarkStart w:id="30" w:name="personal-statement"/>
    <w:p>
      <w:pPr>
        <w:pStyle w:val="Heading2"/>
      </w:pPr>
      <w:r>
        <w:t xml:space="preserve">Personal Statement</w:t>
      </w:r>
    </w:p>
    <w:p>
      <w:pPr>
        <w:pStyle w:val="FirstParagraph"/>
      </w:pPr>
      <w:r>
        <w:t xml:space="preserve">As a dedicated photographer based in Australia Sydney, I thrive on capturing the unique spirit of this city and its people. My work is driven by a deep connection to the natural beauty of New South Wales, from the rugged coastlines to the bustling metropolis. Whether it’s documenting a wedding at Bondi Beach or creating editorial content for a fashion brand, I strive to deliver images that resonate emotionally and visually. With a strong commitment to professionalism and creativity, I aim to contribute my expertise to projects that celebrate the diversity and vibrancy of Australia Sydney.</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Resume – Australia Sydney</dc:title>
  <dc:creator/>
  <dc:language>en</dc:language>
  <cp:keywords/>
  <dcterms:created xsi:type="dcterms:W3CDTF">2026-07-21T10:41:09Z</dcterms:created>
  <dcterms:modified xsi:type="dcterms:W3CDTF">2026-07-21T10:41:09Z</dcterms:modified>
</cp:coreProperties>
</file>

<file path=docProps/custom.xml><?xml version="1.0" encoding="utf-8"?>
<Properties xmlns="http://schemas.openxmlformats.org/officeDocument/2006/custom-properties" xmlns:vt="http://schemas.openxmlformats.org/officeDocument/2006/docPropsVTypes"/>
</file>