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Germany</w:t>
      </w:r>
      <w:r>
        <w:t xml:space="preserve"> </w:t>
      </w:r>
      <w:r>
        <w:t xml:space="preserve">Berlin</w:t>
      </w:r>
    </w:p>
    <w:bookmarkStart w:id="37" w:name="resume"/>
    <w:p>
      <w:pPr>
        <w:pStyle w:val="Heading1"/>
      </w:pPr>
      <w:r>
        <w:t xml:space="preserve">Resume</w:t>
      </w:r>
    </w:p>
    <w:bookmarkStart w:id="36" w:name="statistician-germany-berlin"/>
    <w:p>
      <w:pPr>
        <w:pStyle w:val="Heading2"/>
      </w:pPr>
      <w:r>
        <w:t xml:space="preserve">Statistician | Germany Berlin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Anna Müller</w:t>
      </w:r>
      <w:r>
        <w:br/>
      </w:r>
      <w:r>
        <w:rPr>
          <w:bCs/>
          <w:b/>
        </w:rPr>
        <w:t xml:space="preserve">Email:</w:t>
      </w:r>
      <w:r>
        <w:t xml:space="preserve"> </w:t>
      </w:r>
      <w:r>
        <w:t xml:space="preserve">anna.mueller@example.com</w:t>
      </w:r>
      <w:r>
        <w:br/>
      </w:r>
      <w:r>
        <w:rPr>
          <w:bCs/>
          <w:b/>
        </w:rPr>
        <w:t xml:space="preserve">Phone:</w:t>
      </w:r>
      <w:r>
        <w:t xml:space="preserve"> </w:t>
      </w:r>
      <w:r>
        <w:t xml:space="preserve">+49 157 1234 5678</w:t>
      </w:r>
      <w:r>
        <w:br/>
      </w: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dedicated and detail-oriented Statistician with over seven years of experience in data analysis, research methodology, and statistical modeling. Specialized in leveraging quantitative techniques to solve complex problems across industries such as healthcare, urban planning, and technology. Proven expertise in translating data into actionable insights for decision-making processes. Committed to upholding the highest standards of accuracy and integrity in statistical practices within Germany Berlin’s dynamic academic and corporate environments.</w:t>
      </w:r>
    </w:p>
    <w:bookmarkEnd w:id="21"/>
    <w:bookmarkStart w:id="25" w:name="work-experience"/>
    <w:p>
      <w:pPr>
        <w:pStyle w:val="Heading3"/>
      </w:pPr>
      <w:r>
        <w:t xml:space="preserve">Work Experience</w:t>
      </w:r>
    </w:p>
    <w:bookmarkStart w:id="22" w:name="X8dd87d63705f18a232f95b5eb6517634c202fce"/>
    <w:p>
      <w:pPr>
        <w:pStyle w:val="Heading4"/>
      </w:pPr>
      <w:r>
        <w:t xml:space="preserve">Senior Statistician | Institute for Urban Research, Berlin</w:t>
      </w:r>
    </w:p>
    <w:p>
      <w:pPr>
        <w:pStyle w:val="FirstParagraph"/>
      </w:pPr>
      <w:r>
        <w:rPr>
          <w:iCs/>
          <w:i/>
        </w:rPr>
        <w:t xml:space="preserve">June 2019 – Present</w:t>
      </w:r>
    </w:p>
    <w:p>
      <w:pPr>
        <w:numPr>
          <w:ilvl w:val="0"/>
          <w:numId w:val="1001"/>
        </w:numPr>
        <w:pStyle w:val="Compact"/>
      </w:pPr>
      <w:r>
        <w:t xml:space="preserve">Designed and implemented statistical models to analyze urban development trends in Berlin, supporting policy decisions for sustainable city planning.</w:t>
      </w:r>
    </w:p>
    <w:p>
      <w:pPr>
        <w:numPr>
          <w:ilvl w:val="0"/>
          <w:numId w:val="1001"/>
        </w:numPr>
        <w:pStyle w:val="Compact"/>
      </w:pPr>
      <w:r>
        <w:t xml:space="preserve">Collaborated with municipal authorities to evaluate the impact of infrastructure projects using advanced data visualization tools like Tableau and Python (Pandas, Matplotlib).</w:t>
      </w:r>
    </w:p>
    <w:p>
      <w:pPr>
        <w:numPr>
          <w:ilvl w:val="0"/>
          <w:numId w:val="1001"/>
        </w:numPr>
        <w:pStyle w:val="Compact"/>
      </w:pPr>
      <w:r>
        <w:t xml:space="preserve">Published research papers on population demographics and economic disparities in Germany Berlin, contributing to academic journals and public policy discussions.</w:t>
      </w:r>
    </w:p>
    <w:p>
      <w:pPr>
        <w:numPr>
          <w:ilvl w:val="0"/>
          <w:numId w:val="1001"/>
        </w:numPr>
        <w:pStyle w:val="Compact"/>
      </w:pPr>
      <w:r>
        <w:t xml:space="preserve">Managed a team of junior statisticians, mentoring them in statistical software (R, SPSS) and fostering a culture of innovation in data analysis.</w:t>
      </w:r>
    </w:p>
    <w:bookmarkEnd w:id="22"/>
    <w:bookmarkStart w:id="23" w:name="Xad729dd040ecdfe137c1c4082f67f9fe0ff0aea"/>
    <w:p>
      <w:pPr>
        <w:pStyle w:val="Heading4"/>
      </w:pPr>
      <w:r>
        <w:t xml:space="preserve">Statistician | Health Analytics GmbH, Berlin</w:t>
      </w:r>
    </w:p>
    <w:p>
      <w:pPr>
        <w:pStyle w:val="FirstParagraph"/>
      </w:pPr>
      <w:r>
        <w:rPr>
          <w:iCs/>
          <w:i/>
        </w:rPr>
        <w:t xml:space="preserve">March 2016 – May 2019</w:t>
      </w:r>
    </w:p>
    <w:p>
      <w:pPr>
        <w:numPr>
          <w:ilvl w:val="0"/>
          <w:numId w:val="1002"/>
        </w:numPr>
        <w:pStyle w:val="Compact"/>
      </w:pPr>
      <w:r>
        <w:t xml:space="preserve">Conducted statistical analyses of healthcare datasets to identify trends in patient outcomes and treatment efficacy, improving clinical decision-making processes.</w:t>
      </w:r>
    </w:p>
    <w:p>
      <w:pPr>
        <w:numPr>
          <w:ilvl w:val="0"/>
          <w:numId w:val="1002"/>
        </w:numPr>
        <w:pStyle w:val="Compact"/>
      </w:pPr>
      <w:r>
        <w:t xml:space="preserve">Developed predictive models using machine learning algorithms (Scikit-learn, TensorFlow) to forecast disease outbreaks and optimize resource allocation in Berlin’s hospitals.</w:t>
      </w:r>
    </w:p>
    <w:p>
      <w:pPr>
        <w:numPr>
          <w:ilvl w:val="0"/>
          <w:numId w:val="1002"/>
        </w:numPr>
        <w:pStyle w:val="Compact"/>
      </w:pPr>
      <w:r>
        <w:t xml:space="preserve">Presented findings to stakeholders through comprehensive reports and interactive dashboards, ensuring alignment with organizational goals.</w:t>
      </w:r>
    </w:p>
    <w:p>
      <w:pPr>
        <w:numPr>
          <w:ilvl w:val="0"/>
          <w:numId w:val="1002"/>
        </w:numPr>
        <w:pStyle w:val="Compact"/>
      </w:pPr>
      <w:r>
        <w:t xml:space="preserve">Collaborated with cross-functional teams to design clinical trials, ensuring compliance with German data privacy regulations (DSGVO).</w:t>
      </w:r>
    </w:p>
    <w:bookmarkEnd w:id="23"/>
    <w:bookmarkStart w:id="24" w:name="X07d1a9a1b343769335cecee9059657314a37f9b"/>
    <w:p>
      <w:pPr>
        <w:pStyle w:val="Heading4"/>
      </w:pPr>
      <w:r>
        <w:t xml:space="preserve">Junior Statistician | Berlin Institute of Technology</w:t>
      </w:r>
    </w:p>
    <w:p>
      <w:pPr>
        <w:pStyle w:val="FirstParagraph"/>
      </w:pPr>
      <w:r>
        <w:rPr>
          <w:iCs/>
          <w:i/>
        </w:rPr>
        <w:t xml:space="preserve">September 2013 – February 2016</w:t>
      </w:r>
    </w:p>
    <w:p>
      <w:pPr>
        <w:numPr>
          <w:ilvl w:val="0"/>
          <w:numId w:val="1003"/>
        </w:numPr>
        <w:pStyle w:val="Compact"/>
      </w:pPr>
      <w:r>
        <w:t xml:space="preserve">Assisted in research projects focused on statistical learning and big data analytics, contributing to publications in peer-reviewed journals.</w:t>
      </w:r>
    </w:p>
    <w:p>
      <w:pPr>
        <w:numPr>
          <w:ilvl w:val="0"/>
          <w:numId w:val="1003"/>
        </w:numPr>
        <w:pStyle w:val="Compact"/>
      </w:pPr>
      <w:r>
        <w:t xml:space="preserve">Processed and cleaned large datasets using SQL and Python, ensuring accuracy and consistency for academic studies.</w:t>
      </w:r>
    </w:p>
    <w:p>
      <w:pPr>
        <w:numPr>
          <w:ilvl w:val="0"/>
          <w:numId w:val="1003"/>
        </w:numPr>
        <w:pStyle w:val="Compact"/>
      </w:pPr>
      <w:r>
        <w:t xml:space="preserve">Supported graduate students with statistical software training, enhancing their analytical capabilities for thesis work.</w:t>
      </w:r>
    </w:p>
    <w:bookmarkEnd w:id="24"/>
    <w:bookmarkEnd w:id="25"/>
    <w:bookmarkStart w:id="28" w:name="education"/>
    <w:p>
      <w:pPr>
        <w:pStyle w:val="Heading3"/>
      </w:pPr>
      <w:r>
        <w:t xml:space="preserve">Education</w:t>
      </w:r>
    </w:p>
    <w:bookmarkStart w:id="26" w:name="X673818e7a3b562b7c69be862d1d621d2a4d402c"/>
    <w:p>
      <w:pPr>
        <w:pStyle w:val="Heading4"/>
      </w:pPr>
      <w:r>
        <w:t xml:space="preserve">MSc in Statistics | Berlin Institute of Technology</w:t>
      </w:r>
    </w:p>
    <w:p>
      <w:pPr>
        <w:pStyle w:val="FirstParagraph"/>
      </w:pPr>
      <w:r>
        <w:rPr>
          <w:iCs/>
          <w:i/>
        </w:rPr>
        <w:t xml:space="preserve">September 2010 – June 2013</w:t>
      </w:r>
    </w:p>
    <w:p>
      <w:pPr>
        <w:numPr>
          <w:ilvl w:val="0"/>
          <w:numId w:val="1004"/>
        </w:numPr>
        <w:pStyle w:val="Compact"/>
      </w:pPr>
      <w:r>
        <w:t xml:space="preserve">Dissertation: "Bayesian Methods for Spatial Data Analysis in Urban Contexts."</w:t>
      </w:r>
    </w:p>
    <w:p>
      <w:pPr>
        <w:numPr>
          <w:ilvl w:val="0"/>
          <w:numId w:val="1004"/>
        </w:numPr>
        <w:pStyle w:val="Compact"/>
      </w:pPr>
      <w:r>
        <w:t xml:space="preserve">Relevant coursework: Advanced Probability Theory, Computational Statistics, and Machine Learning.</w:t>
      </w:r>
    </w:p>
    <w:bookmarkEnd w:id="26"/>
    <w:bookmarkStart w:id="27" w:name="X0173d87c1a2410d635ab4bf8b96a6519a4c5a61"/>
    <w:p>
      <w:pPr>
        <w:pStyle w:val="Heading4"/>
      </w:pPr>
      <w:r>
        <w:t xml:space="preserve">BSc in Mathematics | University of Heidelberg</w:t>
      </w:r>
    </w:p>
    <w:p>
      <w:pPr>
        <w:pStyle w:val="FirstParagraph"/>
      </w:pPr>
      <w:r>
        <w:rPr>
          <w:iCs/>
          <w:i/>
        </w:rPr>
        <w:t xml:space="preserve">September 2007 – June 2010</w:t>
      </w:r>
    </w:p>
    <w:bookmarkEnd w:id="27"/>
    <w:bookmarkEnd w:id="28"/>
    <w:bookmarkStart w:id="29" w:name="skills"/>
    <w:p>
      <w:pPr>
        <w:pStyle w:val="Heading3"/>
      </w:pPr>
      <w:r>
        <w:t xml:space="preserve">Skills</w:t>
      </w:r>
    </w:p>
    <w:p>
      <w:pPr>
        <w:numPr>
          <w:ilvl w:val="0"/>
          <w:numId w:val="1005"/>
        </w:numPr>
        <w:pStyle w:val="Compact"/>
      </w:pPr>
      <w:r>
        <w:rPr>
          <w:bCs/>
          <w:b/>
        </w:rPr>
        <w:t xml:space="preserve">Data Analysis:</w:t>
      </w:r>
      <w:r>
        <w:t xml:space="preserve"> </w:t>
      </w:r>
      <w:r>
        <w:t xml:space="preserve">Proficient in R, Python (Pandas, NumPy), SPSS, and SAS.</w:t>
      </w:r>
    </w:p>
    <w:p>
      <w:pPr>
        <w:numPr>
          <w:ilvl w:val="0"/>
          <w:numId w:val="1005"/>
        </w:numPr>
        <w:pStyle w:val="Compact"/>
      </w:pPr>
      <w:r>
        <w:rPr>
          <w:bCs/>
          <w:b/>
        </w:rPr>
        <w:t xml:space="preserve">Data Visualization:</w:t>
      </w:r>
      <w:r>
        <w:t xml:space="preserve"> </w:t>
      </w:r>
      <w:r>
        <w:t xml:space="preserve">Experienced with Tableau, Matplotlib, and Power BI.</w:t>
      </w:r>
    </w:p>
    <w:p>
      <w:pPr>
        <w:numPr>
          <w:ilvl w:val="0"/>
          <w:numId w:val="1005"/>
        </w:numPr>
        <w:pStyle w:val="Compact"/>
      </w:pPr>
      <w:r>
        <w:rPr>
          <w:bCs/>
          <w:b/>
        </w:rPr>
        <w:t xml:space="preserve">Statistical Software:</w:t>
      </w:r>
      <w:r>
        <w:t xml:space="preserve"> </w:t>
      </w:r>
      <w:r>
        <w:t xml:space="preserve">Advanced knowledge of STATA and SQL for data management.</w:t>
      </w:r>
    </w:p>
    <w:p>
      <w:pPr>
        <w:numPr>
          <w:ilvl w:val="0"/>
          <w:numId w:val="1005"/>
        </w:numPr>
        <w:pStyle w:val="Compact"/>
      </w:pPr>
      <w:r>
        <w:rPr>
          <w:bCs/>
          <w:b/>
        </w:rPr>
        <w:t xml:space="preserve">Machine Learning:</w:t>
      </w:r>
      <w:r>
        <w:t xml:space="preserve"> </w:t>
      </w:r>
      <w:r>
        <w:t xml:space="preserve">Familiarity with Scikit-learn, TensorFlow, and Keras for predictive modeling.</w:t>
      </w:r>
    </w:p>
    <w:p>
      <w:pPr>
        <w:numPr>
          <w:ilvl w:val="0"/>
          <w:numId w:val="1005"/>
        </w:numPr>
        <w:pStyle w:val="Compact"/>
      </w:pPr>
      <w:r>
        <w:rPr>
          <w:bCs/>
          <w:b/>
        </w:rPr>
        <w:t xml:space="preserve">Research Methodology:</w:t>
      </w:r>
      <w:r>
        <w:t xml:space="preserve"> </w:t>
      </w:r>
      <w:r>
        <w:t xml:space="preserve">Expertise in experimental design, hypothesis testing, and survey analysis.</w:t>
      </w:r>
    </w:p>
    <w:p>
      <w:pPr>
        <w:numPr>
          <w:ilvl w:val="0"/>
          <w:numId w:val="1005"/>
        </w:numPr>
        <w:pStyle w:val="Compact"/>
      </w:pPr>
      <w:r>
        <w:rPr>
          <w:bCs/>
          <w:b/>
        </w:rPr>
        <w:t xml:space="preserve">Languages:</w:t>
      </w:r>
      <w:r>
        <w:t xml:space="preserve"> </w:t>
      </w:r>
      <w:r>
        <w:t xml:space="preserve">Native German speaker; fluent in English with technical writing experience.</w:t>
      </w:r>
    </w:p>
    <w:bookmarkEnd w:id="29"/>
    <w:bookmarkStart w:id="30" w:name="certifications"/>
    <w:p>
      <w:pPr>
        <w:pStyle w:val="Heading3"/>
      </w:pPr>
      <w:r>
        <w:t xml:space="preserve">Certifications</w:t>
      </w:r>
    </w:p>
    <w:p>
      <w:pPr>
        <w:numPr>
          <w:ilvl w:val="0"/>
          <w:numId w:val="1006"/>
        </w:numPr>
        <w:pStyle w:val="Compact"/>
      </w:pPr>
      <w:r>
        <w:rPr>
          <w:bCs/>
          <w:b/>
        </w:rPr>
        <w:t xml:space="preserve">Google Data Analytics Certificate</w:t>
      </w:r>
      <w:r>
        <w:t xml:space="preserve"> </w:t>
      </w:r>
      <w:r>
        <w:t xml:space="preserve">– Google (2021)</w:t>
      </w:r>
    </w:p>
    <w:p>
      <w:pPr>
        <w:numPr>
          <w:ilvl w:val="0"/>
          <w:numId w:val="1006"/>
        </w:numPr>
        <w:pStyle w:val="Compact"/>
      </w:pPr>
      <w:r>
        <w:rPr>
          <w:bCs/>
          <w:b/>
        </w:rPr>
        <w:t xml:space="preserve">Certified Statistical Analyst (CSA)</w:t>
      </w:r>
      <w:r>
        <w:t xml:space="preserve"> </w:t>
      </w:r>
      <w:r>
        <w:t xml:space="preserve">– American Statistical Association (2018)</w:t>
      </w:r>
    </w:p>
    <w:p>
      <w:pPr>
        <w:numPr>
          <w:ilvl w:val="0"/>
          <w:numId w:val="1006"/>
        </w:numPr>
        <w:pStyle w:val="Compact"/>
      </w:pPr>
      <w:r>
        <w:rPr>
          <w:bCs/>
          <w:b/>
        </w:rPr>
        <w:t xml:space="preserve">Datenschutz-Grundverordnung (DSGVO) Compliance Training</w:t>
      </w:r>
      <w:r>
        <w:t xml:space="preserve"> </w:t>
      </w:r>
      <w:r>
        <w:t xml:space="preserve">– Berlin Data Protection Authority (2020)</w:t>
      </w:r>
    </w:p>
    <w:bookmarkEnd w:id="30"/>
    <w:bookmarkStart w:id="33" w:name="notable-projects"/>
    <w:p>
      <w:pPr>
        <w:pStyle w:val="Heading3"/>
      </w:pPr>
      <w:r>
        <w:t xml:space="preserve">Notable Projects</w:t>
      </w:r>
    </w:p>
    <w:bookmarkStart w:id="31" w:name="X4780c10ff2119b22cbb04517058bd8c79f9c775"/>
    <w:p>
      <w:pPr>
        <w:pStyle w:val="Heading4"/>
      </w:pPr>
      <w:r>
        <w:t xml:space="preserve">Smart City Berlin: Predictive Traffic Flow Analysis</w:t>
      </w:r>
    </w:p>
    <w:p>
      <w:pPr>
        <w:pStyle w:val="FirstParagraph"/>
      </w:pPr>
      <w:r>
        <w:rPr>
          <w:iCs/>
          <w:i/>
        </w:rPr>
        <w:t xml:space="preserve">Role:</w:t>
      </w:r>
      <w:r>
        <w:t xml:space="preserve"> </w:t>
      </w:r>
      <w:r>
        <w:t xml:space="preserve">Lead Statistician</w:t>
      </w:r>
      <w:r>
        <w:br/>
      </w:r>
      <w:r>
        <w:rPr>
          <w:iCs/>
          <w:i/>
        </w:rPr>
        <w:t xml:space="preserve">Description:</w:t>
      </w:r>
      <w:r>
        <w:t xml:space="preserve"> </w:t>
      </w:r>
      <w:r>
        <w:t xml:space="preserve">Utilized time-series analysis and spatial statistics to predict traffic congestion patterns in Berlin, enabling optimized public transportation scheduling.</w:t>
      </w:r>
    </w:p>
    <w:bookmarkEnd w:id="31"/>
    <w:bookmarkStart w:id="32" w:name="X16956a173dc42badae7367a7da5364bbc9ec772"/>
    <w:p>
      <w:pPr>
        <w:pStyle w:val="Heading4"/>
      </w:pPr>
      <w:r>
        <w:t xml:space="preserve">Economic Impact Study of Berlin’s Startup Ecosystem</w:t>
      </w:r>
    </w:p>
    <w:p>
      <w:pPr>
        <w:pStyle w:val="FirstParagraph"/>
      </w:pPr>
      <w:r>
        <w:rPr>
          <w:iCs/>
          <w:i/>
        </w:rPr>
        <w:t xml:space="preserve">Role:</w:t>
      </w:r>
      <w:r>
        <w:t xml:space="preserve"> </w:t>
      </w:r>
      <w:r>
        <w:t xml:space="preserve">Data Analyst</w:t>
      </w:r>
      <w:r>
        <w:br/>
      </w:r>
      <w:r>
        <w:rPr>
          <w:iCs/>
          <w:i/>
        </w:rPr>
        <w:t xml:space="preserve">Description:</w:t>
      </w:r>
      <w:r>
        <w:t xml:space="preserve"> </w:t>
      </w:r>
      <w:r>
        <w:t xml:space="preserve">Analyzed employment data and funding trends to assess the economic contributions of startups in Germany Berlin, resulting in a report commissioned by the Berlin Senate.</w:t>
      </w:r>
    </w:p>
    <w:bookmarkEnd w:id="32"/>
    <w:bookmarkEnd w:id="33"/>
    <w:bookmarkStart w:id="34" w:name="professional-affiliations"/>
    <w:p>
      <w:pPr>
        <w:pStyle w:val="Heading3"/>
      </w:pPr>
      <w:r>
        <w:t xml:space="preserve">Professional Affiliations</w:t>
      </w:r>
    </w:p>
    <w:p>
      <w:pPr>
        <w:numPr>
          <w:ilvl w:val="0"/>
          <w:numId w:val="1007"/>
        </w:numPr>
        <w:pStyle w:val="Compact"/>
      </w:pPr>
      <w:r>
        <w:t xml:space="preserve">Member, German Statistical Society (DStatG)</w:t>
      </w:r>
    </w:p>
    <w:p>
      <w:pPr>
        <w:numPr>
          <w:ilvl w:val="0"/>
          <w:numId w:val="1007"/>
        </w:numPr>
        <w:pStyle w:val="Compact"/>
      </w:pPr>
      <w:r>
        <w:t xml:space="preserve">Volunteer, Berlin Data Science Meetup Group</w:t>
      </w:r>
    </w:p>
    <w:p>
      <w:pPr>
        <w:numPr>
          <w:ilvl w:val="0"/>
          <w:numId w:val="1007"/>
        </w:numPr>
        <w:pStyle w:val="Compact"/>
      </w:pPr>
      <w:r>
        <w:t xml:space="preserve">Contributor, Open Source Statistical Projects on GitHub</w:t>
      </w:r>
    </w:p>
    <w:bookmarkEnd w:id="34"/>
    <w:bookmarkStart w:id="35" w:name="references"/>
    <w:p>
      <w:pPr>
        <w:pStyle w:val="Heading3"/>
      </w:pPr>
      <w: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Germany Berlin</dc:title>
  <dc:creator/>
  <dc:language>en</dc:language>
  <cp:keywords/>
  <dcterms:created xsi:type="dcterms:W3CDTF">2026-07-15T03:11:15Z</dcterms:created>
  <dcterms:modified xsi:type="dcterms:W3CDTF">2026-07-15T03:11:15Z</dcterms:modified>
</cp:coreProperties>
</file>

<file path=docProps/custom.xml><?xml version="1.0" encoding="utf-8"?>
<Properties xmlns="http://schemas.openxmlformats.org/officeDocument/2006/custom-properties" xmlns:vt="http://schemas.openxmlformats.org/officeDocument/2006/docPropsVTypes"/>
</file>