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Singapore Welder Advancement Scholarship Program</w:t>
      </w:r>
    </w:p>
    <w:bookmarkEnd w:id="20"/>
    <w:p>
      <w:pPr>
        <w:pStyle w:val="BodyText"/>
      </w:pPr>
      <w:r>
        <w:t xml:space="preserve">15 October 2023</w:t>
      </w:r>
    </w:p>
    <w:p>
      <w:pPr>
        <w:pStyle w:val="BodyText"/>
      </w:pPr>
      <w:r>
        <w:t xml:space="preserve">Welding &amp; Fabrication Skills Development Committee</w:t>
      </w:r>
    </w:p>
    <w:p>
      <w:pPr>
        <w:pStyle w:val="BodyText"/>
      </w:pPr>
      <w:r>
        <w:t xml:space="preserve">Singapore Institute of Technology (SIT)</w:t>
      </w:r>
    </w:p>
    <w:p>
      <w:pPr>
        <w:pStyle w:val="BodyText"/>
      </w:pPr>
      <w:r>
        <w:t xml:space="preserve">8 Somapah Road, Singapore 599489</w:t>
      </w:r>
    </w:p>
    <w:bookmarkStart w:id="21" w:name="dear-scholarship-committee"/>
    <w:p>
      <w:pPr>
        <w:pStyle w:val="Heading2"/>
      </w:pPr>
      <w:r>
        <w:t xml:space="preserve">Dear Scholarship Committee,</w:t>
      </w:r>
    </w:p>
    <w:p>
      <w:pPr>
        <w:pStyle w:val="FirstParagraph"/>
      </w:pPr>
      <w:r>
        <w:t xml:space="preserve">I am writing to express my profound enthusiasm for the Singapore Welder Advancement Scholarship Program. As a dedicated aspiring welder deeply committed to contributing to Singapore's infrastructure and industrial growth, I believe this scholarship represents a transformative opportunity to elevate my skills within Singapore's dynamic welding sector.</w:t>
      </w:r>
    </w:p>
    <w:bookmarkEnd w:id="21"/>
    <w:p>
      <w:pPr>
        <w:pStyle w:val="BodyText"/>
      </w:pPr>
      <w:r>
        <w:t xml:space="preserve">Having completed my National ITE Certificate (NITEC) in Welding Technology from the Ngee Ann Polytechnic, I have developed foundational proficiency in Gas Metal Arc Welding (GMAW), Tungsten Inert Gas (TIG) welding, and Shielded Metal Arc Welding (SMAW). My practical experience includes working on critical infrastructure projects at Jurong Island’s petrochemical facilities and the Tuas Port expansion site – both locations central to Singapore's strategic economic vision. During my apprenticeship with Sembcorp Marine, I contributed to the fabrication of offshore platforms requiring ASME Section IX compliance standards, reinforcing my understanding that precision welding isn't merely a technical skill but the backbone of Singapore's safety-critical industries.</w:t>
      </w:r>
    </w:p>
    <w:p>
      <w:pPr>
        <w:pStyle w:val="BodyText"/>
      </w:pPr>
      <w:r>
        <w:t xml:space="preserve">What distinguishes this Scholarship Application Letter from others is its unwavering focus on how I intend to serve Singapore. The nation’s commitment to becoming a "Smart Nation" and achieving carbon neutrality by 2050 places extraordinary demands on skilled welders who can work with advanced materials like high-strength steel alloys and stainless steels used in renewable energy infrastructure. As a Welder, I recognize that every weld I make directly impacts the longevity of Singapore’s MRT tunnels, coastal reclamation projects, and offshore wind farms. My ambition extends beyond technical competence – I aim to become a certified welding inspector specializing in sustainable construction materials under Singapore’s Green Building Masterplan.</w:t>
      </w:r>
    </w:p>
    <w:p>
      <w:pPr>
        <w:pStyle w:val="BodyText"/>
      </w:pPr>
      <w:r>
        <w:t xml:space="preserve">I have meticulously researched the scholarship’s alignment with Singapore's SkillsFuture initiative and the Construction Industry Improvement Programme (CIIP). The program's emphasis on ISO 9606-1 certification and advanced automation training through SIT's industry partnerships directly addresses the acute skills shortage identified in Singapore’s 2023 Welding Sector Report. With only 47% of welders possessing internationally recognized certifications, this scholarship would bridge a critical gap enabling me to obtain AWS D1.1 structural welding certification – a requirement for all major infrastructure projects under the Building and Construction Authority (BCA).</w:t>
      </w:r>
    </w:p>
    <w:p>
      <w:pPr>
        <w:pStyle w:val="BodyText"/>
      </w:pPr>
      <w:r>
        <w:t xml:space="preserve">My motivation stems from Singapore's unique context as a land-scarce nation where precision in construction is non-negotiable. During my internship at Keppel Offshore &amp; Marine, I witnessed how a single flawed weld could delay an entire vessel’s commissioning – costing millions and jeopardizing Singapore’s position as Asia’s maritime hub. This experience crystallized my commitment to excellence. I have already initiated a community project training 15 underprivileged youth in basic welding safety at the Toa Payoh Community Centre, demonstrating my dedication to elevating the trade's standards within Singapore Singapore.</w:t>
      </w:r>
    </w:p>
    <w:p>
      <w:pPr>
        <w:pStyle w:val="BodyText"/>
      </w:pPr>
      <w:r>
        <w:t xml:space="preserve">Specifically, this scholarship would enable me to pursue SIT's Advanced Welding Technology Diploma with focus on additive manufacturing (3D printing of metal components). This cutting-edge field is rapidly gaining traction in Singapore’s aerospace and medical device industries, as evidenced by the recent $50 million investment at the Advanced Manufacturing Park. I am prepared to complete all coursework while working 15 hours weekly at a BCA-certified fabrication yard – ensuring continuous application of knowledge within Singapore's ecosystem.</w:t>
      </w:r>
    </w:p>
    <w:p>
      <w:pPr>
        <w:pStyle w:val="BodyText"/>
      </w:pPr>
      <w:r>
        <w:t xml:space="preserve">Furthermore, my long-term vision directly serves Singapore’s strategic priorities. Post-graduation, I will join the National Trades Union Congress (NTUC)’s Welding Skills Development Unit to mentor new technicians in sustainable welding practices. I have already drafted a proposal for a "Zero-Waste Welding Initiative" that could reduce material waste by 18% in Singapore’s shipbuilding sector – a metric aligned with our national Green Plan 2030. This scholarship would provide the credibility and technical foundation to implement such innovations within Singapore's manufacturing landscape.</w:t>
      </w:r>
    </w:p>
    <w:p>
      <w:pPr>
        <w:pStyle w:val="BodyText"/>
      </w:pPr>
      <w:r>
        <w:t xml:space="preserve">My application is not merely a request for funding but a pledge to become an asset to Singapore. As someone who has witnessed firsthand how welders safeguard lives in elevated construction projects, I understand that every joint matters. The scholarship represents more than financial aid – it is an investment in the very fabric of Singapore’s future infrastructure.</w:t>
      </w:r>
    </w:p>
    <w:p>
      <w:pPr>
        <w:pStyle w:val="BodyText"/>
      </w:pPr>
      <w:r>
        <w:t xml:space="preserve">With profound respect for Singapore's engineering legacy and my commitment to contributing to its advancement, I earnestly request consideration for this scholarship. I am eager to demonstrate how this opportunity will empower me not only as a Welder but as a steward of Singapore’s industrial excellence.</w:t>
      </w:r>
    </w:p>
    <w:p>
      <w:pPr>
        <w:pStyle w:val="BodyText"/>
      </w:pPr>
      <w:r>
        <w:t xml:space="preserve">Respectfully submitted,</w:t>
      </w:r>
    </w:p>
    <w:p>
      <w:r>
        <w:pict>
          <v:rect style="width:0;height:1.5pt" o:hralign="center" o:hrstd="t" o:hr="t"/>
        </w:pict>
      </w:r>
    </w:p>
    <w:p>
      <w:pPr>
        <w:pStyle w:val="FirstParagraph"/>
      </w:pPr>
      <w:r>
        <w:t xml:space="preserve">Amit Singh</w:t>
      </w:r>
    </w:p>
    <w:p>
      <w:pPr>
        <w:pStyle w:val="BodyText"/>
      </w:pPr>
      <w:r>
        <w:t xml:space="preserve">National Registration Identity Card No.: S1234567A</w:t>
      </w:r>
    </w:p>
    <w:p>
      <w:pPr>
        <w:pStyle w:val="BodyText"/>
      </w:pPr>
      <w:r>
        <w:t xml:space="preserve">Contact: +65 9123 4567 | amit.singh@email.com</w:t>
      </w:r>
    </w:p>
    <w:p>
      <w:pPr>
        <w:pStyle w:val="BodyText"/>
      </w:pPr>
      <w:r>
        <w:t xml:space="preserve">Page 1 of 1 | Scholarship Application Letter for Welder - Singapore</w:t>
      </w:r>
    </w:p>
    <w:p>
      <w:pPr>
        <w:pStyle w:val="BodyText"/>
      </w:pPr>
      <w:r>
        <w:t xml:space="preserve">This document contains no confidential information and complies with Singapore Personal Data Protection Act (PDPA)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Singapore</dc:title>
  <dc:creator/>
  <dc:language>en</dc:language>
  <cp:keywords/>
  <dcterms:created xsi:type="dcterms:W3CDTF">2025-12-10T07:12:45Z</dcterms:created>
  <dcterms:modified xsi:type="dcterms:W3CDTF">2025-12-10T07:12:45Z</dcterms:modified>
</cp:coreProperties>
</file>

<file path=docProps/custom.xml><?xml version="1.0" encoding="utf-8"?>
<Properties xmlns="http://schemas.openxmlformats.org/officeDocument/2006/custom-properties" xmlns:vt="http://schemas.openxmlformats.org/officeDocument/2006/docPropsVTypes"/>
</file>