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1" w:name="seminar-presentation-slides"/>
    <w:p>
      <w:pPr>
        <w:pStyle w:val="Heading1"/>
      </w:pPr>
      <w:r>
        <w:t xml:space="preserve">Seminar Presentation Slides</w:t>
      </w:r>
    </w:p>
    <w:bookmarkStart w:id="20" w:name="X2f87f06a0702dd00fed0b0ee10f639eb2b7c829"/>
    <w:p>
      <w:pPr>
        <w:pStyle w:val="Heading2"/>
      </w:pPr>
      <w:r>
        <w:t xml:space="preserve">The Modern Police Officer in Uzbekistan Tashkent:</w:t>
      </w:r>
    </w:p>
    <w:p>
      <w:pPr>
        <w:pStyle w:val="FirstParagraph"/>
      </w:pPr>
      <w:r>
        <w:t xml:space="preserve">Role, Reform, and Community Integration</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presentation slides series dedicated to understanding the evolving role of the Police Officer within the specific socio-cultural and administrative context of Uzbekistan Tashkent.</w:t>
      </w:r>
    </w:p>
    <w:p>
      <w:pPr>
        <w:pStyle w:val="BodyText"/>
      </w:pPr>
      <w:r>
        <w:t xml:space="preserve">As we navigate through these slides, it is crucial to recognize that Tashkent, as the capital city and economic hub of Uzbekistan, presents unique challenges and opportunities for law enforcement. This presentation aims to dissect the multifaceted responsibilities of a Police Officer in this bustling metropolis. We will explore historical contexts, recent reforms under President Shavkat Mirziyoyev’s administration, and the technological advancements shaping modern policing in Tashkent. The goal is not merely to describe duties but to highlight how these officers serve as pillars of stability and trust for the diverse population residing in Uzbekistan Tashkent.</w:t>
      </w:r>
    </w:p>
    <w:p>
      <w:pPr>
        <w:pStyle w:val="BodyText"/>
      </w:pPr>
      <w:r>
        <w:t xml:space="preserve">Objective: To provide a detailed overview of police functions, ethical standards, and community engagement strategies specific to Tashkent.</w:t>
      </w:r>
    </w:p>
    <w:bookmarkEnd w:id="22"/>
    <w:bookmarkStart w:id="23" w:name="slide-2-historical-context-and-evolution"/>
    <w:p>
      <w:pPr>
        <w:pStyle w:val="Heading3"/>
      </w:pPr>
      <w:r>
        <w:t xml:space="preserve">Slide 2: Historical Context and Evolution</w:t>
      </w:r>
    </w:p>
    <w:p>
      <w:pPr>
        <w:pStyle w:val="FirstParagraph"/>
      </w:pPr>
      <w:r>
        <w:t xml:space="preserve">To understand the current state of the Police Officer in Uzbekistan Tashkent, one must first appreciate the historical trajectory. During the Soviet era, policing was largely characterized by strict authoritarian control with limited public interaction. However, since gaining independence in 1991, and particularly following significant judicial and police reforms initiated in recent years, there has been a paradigm shift.</w:t>
      </w:r>
    </w:p>
    <w:p>
      <w:pPr>
        <w:pStyle w:val="BodyText"/>
      </w:pPr>
      <w:r>
        <w:t xml:space="preserve">The transition from a punitive model to a service-oriented model is evident. In Uzbekistan Tashkent specifically, the Police Officer is no longer just an enforcer of laws but is expected to be a facilitator of public safety and civic order. This evolution reflects the broader national goals of integrating into global standards while respecting local cultural norms.</w:t>
      </w:r>
    </w:p>
    <w:p>
      <w:pPr>
        <w:pStyle w:val="BodyText"/>
      </w:pPr>
      <w:r>
        <w:t xml:space="preserve">Key Milestone: The establishment of the Ministry of Internal Affairs' focus on human rights protection has redefined the job description for every Police Officer operating within the boundaries of Uzbekistan Tashkent.</w:t>
      </w:r>
    </w:p>
    <w:bookmarkEnd w:id="23"/>
    <w:bookmarkStart w:id="24" w:name="X391f2f341c226e2aca7c7bf6ed46dcbc0acbe34"/>
    <w:p>
      <w:pPr>
        <w:pStyle w:val="Heading3"/>
      </w:pPr>
      <w:r>
        <w:t xml:space="preserve">Slide 3: Core Responsibilities of a Police Officer</w:t>
      </w:r>
    </w:p>
    <w:p>
      <w:pPr>
        <w:pStyle w:val="FirstParagraph"/>
      </w:pPr>
      <w:r>
        <w:t xml:space="preserve">The daily operational framework for a Police Officer in Uzbekistan Tashkent is diverse. Primary duties include maintaining public order in high-traffic areas such as Amir Temur Square and the Chorsu Bazaar. These locations are symbolic centers of the city, requiring officers to possess exceptional crowd control skills and diplomatic communication abilities.</w:t>
      </w:r>
    </w:p>
    <w:p>
      <w:pPr>
        <w:pStyle w:val="BodyText"/>
      </w:pPr>
      <w:r>
        <w:t xml:space="preserve">Traffic Management: A significant portion of a Police Officer's time is dedicated to traffic regulation. Tashkent’s rapid urbanization has led to increased vehicular density. Officers manage intersections, handle accidents, and enforce traffic laws to prevent congestion and ensure pedestrian safety.</w:t>
      </w:r>
    </w:p>
    <w:p>
      <w:pPr>
        <w:pStyle w:val="BodyText"/>
      </w:pPr>
      <w:r>
        <w:t xml:space="preserve">Criminal Investigation: Beyond street-level duties, specialized units of the Police Officer engage in investigating cybercrimes, economic offenses, and traditional property crimes. The integration of digital forensics has become a standard requirement for modern officers in Uzbekistan Tashkent.</w:t>
      </w:r>
    </w:p>
    <w:bookmarkEnd w:id="24"/>
    <w:bookmarkStart w:id="25" w:name="slide-4-community-policing-initiatives"/>
    <w:p>
      <w:pPr>
        <w:pStyle w:val="Heading3"/>
      </w:pPr>
      <w:r>
        <w:t xml:space="preserve">Slide 4: Community Policing Initiatives</w:t>
      </w:r>
    </w:p>
    <w:p>
      <w:pPr>
        <w:pStyle w:val="FirstParagraph"/>
      </w:pPr>
      <w:r>
        <w:t xml:space="preserve">A critical aspect of the modern Police Officer role in Uzbekistan Tashkent is community policing. The government has actively promoted programs that encourage direct interaction between officers and residents. This approach aims to build trust, which was historically a gap in post-Soviet law enforcement structures.</w:t>
      </w:r>
    </w:p>
    <w:p>
      <w:pPr>
        <w:pStyle w:val="BodyText"/>
      </w:pPr>
      <w:r>
        <w:t xml:space="preserve">Neighborhood Liaison: Police Officers are assigned to specific micro-districts (mahallas) in Tashkent. They work closely with local mahalla committees, addressing minor disputes before they escalate. This grassroots approach leverages the strong communal bonds inherent in Uzbek culture.</w:t>
      </w:r>
    </w:p>
    <w:p>
      <w:pPr>
        <w:pStyle w:val="BodyText"/>
      </w:pPr>
      <w:r>
        <w:t xml:space="preserve">Public Engagement: Regular town hall meetings and social media interactions allow Police Officers to receive feedback from citizens in Uzbekistan Tashkent. This transparency is vital for accountability and for tailoring policing strategies to actual community needs rather than abstract mandates.</w:t>
      </w:r>
    </w:p>
    <w:bookmarkEnd w:id="25"/>
    <w:bookmarkStart w:id="26" w:name="slide-5-technological-integration"/>
    <w:p>
      <w:pPr>
        <w:pStyle w:val="Heading3"/>
      </w:pPr>
      <w:r>
        <w:t xml:space="preserve">Slide 5: Technological Integration</w:t>
      </w:r>
    </w:p>
    <w:p>
      <w:pPr>
        <w:pStyle w:val="FirstParagraph"/>
      </w:pPr>
      <w:r>
        <w:t xml:space="preserve">Innovation is at the forefront of the new policing strategy in Uzbekistan Tashkent. The Police Officer today is expected to be proficient in using advanced technological tools. This includes access to real-time databases, body-worn cameras for transparency, and sophisticated surveillance systems installed across the capital.</w:t>
      </w:r>
    </w:p>
    <w:p>
      <w:pPr>
        <w:pStyle w:val="BodyText"/>
      </w:pPr>
      <w:r>
        <w:t xml:space="preserve">E-Government Services: Many routine procedures, such as reporting lost documents or requesting background checks, are now digitized. Police Officers in Uzbekistan Tashkent facilitate these services through digital kiosks and online portals, reducing bureaucratic delays and corruption risks.</w:t>
      </w:r>
    </w:p>
    <w:p>
      <w:pPr>
        <w:pStyle w:val="BodyText"/>
      </w:pPr>
      <w:r>
        <w:t xml:space="preserve">Data Analytics: Law enforcement agencies utilize big data to predict crime hotspots. This proactive approach allows Police Officers to deploy resources more effectively across the districts of Tashkent, ensuring a responsive presence where it is needed most.</w:t>
      </w:r>
    </w:p>
    <w:bookmarkEnd w:id="26"/>
    <w:bookmarkStart w:id="27" w:name="X0b31ab4c7cbcca0bcf6fffc067b1fa6d9763681"/>
    <w:p>
      <w:pPr>
        <w:pStyle w:val="Heading3"/>
      </w:pPr>
      <w:r>
        <w:t xml:space="preserve">Slide 6: Cultural Sensitivity and Ethical Standards</w:t>
      </w:r>
    </w:p>
    <w:p>
      <w:pPr>
        <w:pStyle w:val="FirstParagraph"/>
      </w:pPr>
      <w:r>
        <w:t xml:space="preserve">Serving in Uzbekistan Tashkent requires a Police Officer to possess high levels of cultural intelligence. The city is a mosaic of ethnicities, languages, and traditions. A successful officer must navigate these differences with respect and neutrality.</w:t>
      </w:r>
    </w:p>
    <w:p>
      <w:pPr>
        <w:pStyle w:val="BodyText"/>
      </w:pPr>
      <w:r>
        <w:t xml:space="preserve">Language Skills: While Uzbek is the state language, Russian remains widely spoken in business and government contexts in Tashkent. Proficiency in both languages is often essential for a Police Officer to communicate effectively with all segments of the population.</w:t>
      </w:r>
    </w:p>
    <w:p>
      <w:pPr>
        <w:pStyle w:val="BodyText"/>
      </w:pPr>
      <w:r>
        <w:t xml:space="preserve">Ethical Conduct: Recent reforms have placed a heavy emphasis on anti-corruption measures. A Police Officer is held to strict ethical codes. Any abuse of power or discriminatory behavior is subject to rigorous investigation. This zero-tolerance policy is designed to restore public faith in the institution and ensure that justice in Uzbekistan Tashkent is administered fairly.</w:t>
      </w:r>
    </w:p>
    <w:bookmarkEnd w:id="27"/>
    <w:bookmarkStart w:id="28" w:name="Xfdf2faad7ee2bdcdf89f201401e42a79aefdcab"/>
    <w:p>
      <w:pPr>
        <w:pStyle w:val="Heading3"/>
      </w:pPr>
      <w:r>
        <w:t xml:space="preserve">Slide 7: Challenges Facing Modern Policing</w:t>
      </w:r>
    </w:p>
    <w:p>
      <w:pPr>
        <w:pStyle w:val="FirstParagraph"/>
      </w:pPr>
      <w:r>
        <w:t xml:space="preserve">Despite progress, the Police Officer in Uzbekistan Tashkent faces ongoing challenges. Rapid urban growth strains infrastructure and resources. Additionally, the rise in sophisticated cybercrime requires continuous training and upskilling for personnel.</w:t>
      </w:r>
    </w:p>
    <w:p>
      <w:pPr>
        <w:pStyle w:val="BodyText"/>
      </w:pPr>
      <w:r>
        <w:t xml:space="preserve">Resource Allocation: Balancing the need for high-tech equipment with budgetary constraints remains a logistical hurdle. However, international partnerships have helped bridge some of these gaps by providing training and equipment to Police Officers in Uzbekistan Tashkent.</w:t>
      </w:r>
    </w:p>
    <w:p>
      <w:pPr>
        <w:pStyle w:val="BodyText"/>
      </w:pPr>
      <w:r>
        <w:t xml:space="preserve">Public Perception Change: Changing public perception takes time. While trust is improving, there is still work to be done in overcoming historical skepticism. Continuous engagement and demonstrable integrity are the tools available to every Police Officer to address this challenge.</w:t>
      </w:r>
    </w:p>
    <w:bookmarkEnd w:id="28"/>
    <w:bookmarkStart w:id="29" w:name="slide-8-future-outlook-and-conclusion"/>
    <w:p>
      <w:pPr>
        <w:pStyle w:val="Heading3"/>
      </w:pPr>
      <w:r>
        <w:t xml:space="preserve">Slide 8: Future Outlook and Conclusion</w:t>
      </w:r>
    </w:p>
    <w:p>
      <w:pPr>
        <w:pStyle w:val="FirstParagraph"/>
      </w:pPr>
      <w:r>
        <w:t xml:space="preserve">The future of policing in Uzbekistan Tashkent looks promising, driven by a commitment to modernization and human-centric approaches. The role of the Police Officer is expanding beyond traditional enforcement to include social work, digital security, and community leadership.</w:t>
      </w:r>
    </w:p>
    <w:p>
      <w:pPr>
        <w:pStyle w:val="BodyText"/>
      </w:pPr>
      <w:r>
        <w:t xml:space="preserve">Summary: As demonstrated in this Seminar Presentation Slides document, the Police Officer in Uzbekistan Tashkent plays a pivotal role in maintaining social stability and fostering economic confidence. The synergy between traditional values of hospitality and justice with modern policing techniques defines the current operational model.</w:t>
      </w:r>
    </w:p>
    <w:p>
      <w:pPr>
        <w:pStyle w:val="BodyText"/>
      </w:pPr>
      <w:r>
        <w:t xml:space="preserve">Final Thought: Continued investment in training, technology, and community relations will ensure that Police Officers remain effective guardians of peace for all citizens living in Uzbekistan Tashkent. We invite questions and further discussion on these critical topics.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Uzbekistan Tashkent</dc:title>
  <dc:creator/>
  <dc:language>en</dc:language>
  <cp:keywords/>
  <dcterms:created xsi:type="dcterms:W3CDTF">2026-07-29T23:10:16Z</dcterms:created>
  <dcterms:modified xsi:type="dcterms:W3CDTF">2026-07-29T23:10:16Z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