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9" w:name="X17a3796ee7dfef72daf797d3b54f8744c633a7d"/>
    <w:p>
      <w:pPr>
        <w:pStyle w:val="Heading1"/>
      </w:pPr>
      <w:r>
        <w:t xml:space="preserve">Seminar Presentation Slides: The Modern Software Engineer Landscape in Philippines Manila</w:t>
      </w:r>
    </w:p>
    <w:p>
      <w:pPr>
        <w:pStyle w:val="FirstParagraph"/>
      </w:pPr>
      <w:r>
        <w:t xml:space="preserve">Welcome to our comprehensive</w:t>
      </w:r>
      <w:r>
        <w:t xml:space="preserve"> </w:t>
      </w:r>
      <w:r>
        <w:rPr>
          <w:bCs/>
          <w:b/>
        </w:rPr>
        <w:t xml:space="preserve">Seminar Presentation Slides</w:t>
      </w:r>
      <w:r>
        <w:t xml:space="preserve">. Today, we will delve into the evolving role of the</w:t>
      </w:r>
      <w:r>
        <w:t xml:space="preserve"> </w:t>
      </w:r>
      <w:r>
        <w:rPr>
          <w:bCs/>
          <w:b/>
        </w:rPr>
        <w:t xml:space="preserve">Software Engineer</w:t>
      </w:r>
      <w:r>
        <w:t xml:space="preserve">, examining how this profession is transforming not only global technology standards but specifically thriving within the unique socio-economic and cultural ecosystem of</w:t>
      </w:r>
      <w:r>
        <w:t xml:space="preserve"> </w:t>
      </w:r>
      <w:r>
        <w:rPr>
          <w:bCs/>
          <w:b/>
        </w:rPr>
        <w:t xml:space="preserve">Philippines Manila</w:t>
      </w:r>
      <w:r>
        <w:t xml:space="preserve">. As one of the most dynamic tech hubs in Southeast Asia, understanding this intersection is vital for students, professionals, and policy-makers alike.</w:t>
      </w:r>
    </w:p>
    <w:bookmarkStart w:id="20" w:name="Xaf19c4be4b8593fae6758e1bfdeacc3e8e54959"/>
    <w:p>
      <w:pPr>
        <w:pStyle w:val="Heading2"/>
      </w:pPr>
      <w:r>
        <w:t xml:space="preserve">Slide 1: Introduction to the Seminar Presentation Slides</w:t>
      </w:r>
    </w:p>
    <w:p>
      <w:pPr>
        <w:pStyle w:val="FirstParagraph"/>
      </w:pPr>
      <w:r>
        <w:rPr>
          <w:bCs/>
          <w:b/>
        </w:rPr>
        <w:t xml:space="preserve">Purpose:</w:t>
      </w:r>
    </w:p>
    <w:p>
      <w:pPr>
        <w:pStyle w:val="BodyText"/>
      </w:pPr>
      <w:r>
        <w:t xml:space="preserve">The objective of these</w:t>
      </w:r>
      <w:r>
        <w:t xml:space="preserve"> </w:t>
      </w:r>
      <w:r>
        <w:rPr>
          <w:iCs/>
          <w:i/>
        </w:rPr>
        <w:t xml:space="preserve">Seminar Presentation Slides</w:t>
      </w:r>
      <w:r>
        <w:t xml:space="preserve"> </w:t>
      </w:r>
      <w:r>
        <w:t xml:space="preserve">is to provide a holistic view of the software engineering profession. We will analyze the technical skills required, but more importantly, we will explore how</w:t>
      </w:r>
      <w:r>
        <w:t xml:space="preserve"> </w:t>
      </w:r>
      <w:r>
        <w:rPr>
          <w:bCs/>
          <w:b/>
        </w:rPr>
        <w:t xml:space="preserve">Software Engineer</w:t>
      </w:r>
      <w:r>
        <w:t xml:space="preserve">s are positioning themselves as key drivers of innovation in developing economies.</w:t>
      </w:r>
    </w:p>
    <w:p>
      <w:pPr>
        <w:pStyle w:val="BodyText"/>
      </w:pPr>
      <w:r>
        <w:rPr>
          <w:bCs/>
          <w:b/>
        </w:rPr>
        <w:t xml:space="preserve">Focal Region:</w:t>
      </w:r>
    </w:p>
    <w:p>
      <w:pPr>
        <w:pStyle w:val="BodyText"/>
      </w:pPr>
      <w:r>
        <w:t xml:space="preserve">We place a specific emphasis on</w:t>
      </w:r>
      <w:r>
        <w:t xml:space="preserve"> </w:t>
      </w:r>
      <w:r>
        <w:rPr>
          <w:bCs/>
          <w:b/>
        </w:rPr>
        <w:t xml:space="preserve">Philippines Manila</w:t>
      </w:r>
      <w:r>
        <w:t xml:space="preserve">. As the capital region and the economic heart of the country, Metro Manila serves as a prime case study for how urban centers leverage IT-BPO (Information Technology-Business Process Outsourcing) and local tech startups to foster economic growth. This presentation will highlight why</w:t>
      </w:r>
      <w:r>
        <w:t xml:space="preserve"> </w:t>
      </w:r>
      <w:r>
        <w:rPr>
          <w:bCs/>
          <w:b/>
        </w:rPr>
        <w:t xml:space="preserve">Philippines Manila</w:t>
      </w:r>
      <w:r>
        <w:t xml:space="preserve"> </w:t>
      </w:r>
      <w:r>
        <w:t xml:space="preserve">is rapidly becoming a critical node in the global software development network.</w:t>
      </w:r>
    </w:p>
    <w:bookmarkEnd w:id="20"/>
    <w:bookmarkStart w:id="21" w:name="Xeff1ca4d73e8bc9ebcd174f3b0799a01eb890e9"/>
    <w:p>
      <w:pPr>
        <w:pStyle w:val="Heading2"/>
      </w:pPr>
      <w:r>
        <w:t xml:space="preserve">Slide 2: The Evolution of the Software Engineer</w:t>
      </w:r>
    </w:p>
    <w:p>
      <w:pPr>
        <w:pStyle w:val="FirstParagraph"/>
      </w:pPr>
      <w:r>
        <w:rPr>
          <w:bCs/>
          <w:b/>
        </w:rPr>
        <w:t xml:space="preserve">Beyond Coding:</w:t>
      </w:r>
    </w:p>
    <w:p>
      <w:pPr>
        <w:pStyle w:val="BodyText"/>
      </w:pPr>
      <w:r>
        <w:t xml:space="preserve">A common misconception is that a</w:t>
      </w:r>
      <w:r>
        <w:t xml:space="preserve"> </w:t>
      </w:r>
      <w:r>
        <w:rPr>
          <w:bCs/>
          <w:b/>
        </w:rPr>
        <w:t xml:space="preserve">Software Engineer</w:t>
      </w:r>
      <w:r>
        <w:t xml:space="preserve">'s role is limited to writing code. While technical proficiency in languages like Java, Python, and C++ remains foundational, the modern engineer acts as an architect of digital solutions. They solve complex problems through algorithmic thinking and system design.</w:t>
      </w:r>
    </w:p>
    <w:p>
      <w:pPr>
        <w:pStyle w:val="BodyText"/>
      </w:pPr>
      <w:r>
        <w:rPr>
          <w:bCs/>
          <w:b/>
        </w:rPr>
        <w:t xml:space="preserve">The Philippine Context:</w:t>
      </w:r>
    </w:p>
    <w:p>
      <w:pPr>
        <w:pStyle w:val="BodyText"/>
      </w:pPr>
      <w:r>
        <w:t xml:space="preserve">In</w:t>
      </w:r>
      <w:r>
        <w:t xml:space="preserve"> </w:t>
      </w:r>
      <w:r>
        <w:rPr>
          <w:bCs/>
          <w:b/>
        </w:rPr>
        <w:t xml:space="preserve">Philippines Manila</w:t>
      </w:r>
      <w:r>
        <w:t xml:space="preserve">, the demand for</w:t>
      </w:r>
      <w:r>
        <w:t xml:space="preserve"> </w:t>
      </w:r>
      <w:r>
        <w:rPr>
          <w:bCs/>
          <w:b/>
        </w:rPr>
        <w:t xml:space="preserve">Software Engineer</w:t>
      </w:r>
      <w:r>
        <w:t xml:space="preserve">s has skyrocketed over the last decade. Initially, the focus was on basic coding support for foreign companies. Today, local firms are developing proprietary software, fintech applications, and enterprise solutions that compete on an international stage. The evolution in</w:t>
      </w:r>
      <w:r>
        <w:t xml:space="preserve"> </w:t>
      </w:r>
      <w:r>
        <w:rPr>
          <w:bCs/>
          <w:b/>
        </w:rPr>
        <w:t xml:space="preserve">Philippines Manila</w:t>
      </w:r>
      <w:r>
        <w:t xml:space="preserve"> </w:t>
      </w:r>
      <w:r>
        <w:t xml:space="preserve">reflects a shift from "outsourced labor" to "innovation hubs."</w:t>
      </w:r>
    </w:p>
    <w:bookmarkEnd w:id="21"/>
    <w:bookmarkStart w:id="22" w:name="X4aeae857315136750a38bf3cef7802ef1162d67"/>
    <w:p>
      <w:pPr>
        <w:pStyle w:val="Heading2"/>
      </w:pPr>
      <w:r>
        <w:t xml:space="preserve">Slide 3: Essential Skills for the Modern Software Engineer</w:t>
      </w:r>
    </w:p>
    <w:p>
      <w:pPr>
        <w:pStyle w:val="FirstParagraph"/>
      </w:pPr>
      <w:r>
        <w:rPr>
          <w:bCs/>
          <w:b/>
        </w:rPr>
        <w:t xml:space="preserve">Tech Stack Proficiency:</w:t>
      </w:r>
    </w:p>
    <w:p>
      <w:pPr>
        <w:pStyle w:val="BodyText"/>
      </w:pPr>
      <w:r>
        <w:t xml:space="preserve">To succeed as a</w:t>
      </w:r>
      <w:r>
        <w:t xml:space="preserve"> </w:t>
      </w:r>
      <w:r>
        <w:rPr>
          <w:bCs/>
          <w:b/>
        </w:rPr>
        <w:t xml:space="preserve">Software Engineer</w:t>
      </w:r>
      <w:r>
        <w:t xml:space="preserve">, one must master full-stack development, cloud computing (AWS, Azure, Google Cloud), and DevOps practices. In the competitive job market of</w:t>
      </w:r>
      <w:r>
        <w:t xml:space="preserve"> </w:t>
      </w:r>
      <w:r>
        <w:rPr>
          <w:bCs/>
          <w:b/>
        </w:rPr>
        <w:t xml:space="preserve">Philippines Manila</w:t>
      </w:r>
      <w:r>
        <w:t xml:space="preserve">, versatility is key.</w:t>
      </w:r>
    </w:p>
    <w:p>
      <w:pPr>
        <w:pStyle w:val="BodyText"/>
      </w:pPr>
      <w:r>
        <w:rPr>
          <w:bCs/>
          <w:b/>
        </w:rPr>
        <w:t xml:space="preserve">Critical Soft Skills:</w:t>
      </w:r>
    </w:p>
    <w:p>
      <w:pPr>
        <w:pStyle w:val="BodyText"/>
      </w:pPr>
      <w:r>
        <w:t xml:space="preserve">Beyond code, communication and problem-solving are paramount. The ability to articulate technical concepts to non-technical stakeholders is a hallmark of a senior</w:t>
      </w:r>
      <w:r>
        <w:t xml:space="preserve"> </w:t>
      </w:r>
      <w:r>
        <w:rPr>
          <w:bCs/>
          <w:b/>
        </w:rPr>
        <w:t xml:space="preserve">Software Engineer</w:t>
      </w:r>
      <w:r>
        <w:t xml:space="preserve">. Furthermore, adaptability is crucial because the tech landscape changes rapidly.</w:t>
      </w:r>
    </w:p>
    <w:p>
      <w:pPr>
        <w:pStyle w:val="BodyText"/>
      </w:pPr>
      <w:r>
        <w:rPr>
          <w:bCs/>
          <w:b/>
        </w:rPr>
        <w:t xml:space="preserve">The Filipino Advantage:</w:t>
      </w:r>
    </w:p>
    <w:p>
      <w:pPr>
        <w:pStyle w:val="BodyText"/>
      </w:pPr>
      <w:r>
        <w:t xml:space="preserve">Talents in</w:t>
      </w:r>
      <w:r>
        <w:t xml:space="preserve"> </w:t>
      </w:r>
      <w:r>
        <w:rPr>
          <w:bCs/>
          <w:b/>
        </w:rPr>
        <w:t xml:space="preserve">Philippines Manila</w:t>
      </w:r>
      <w:r>
        <w:t xml:space="preserve"> </w:t>
      </w:r>
      <w:r>
        <w:t xml:space="preserve">are globally recognized for their exceptional soft skills and English proficiency. This gives local</w:t>
      </w:r>
      <w:r>
        <w:t xml:space="preserve"> </w:t>
      </w:r>
      <w:r>
        <w:rPr>
          <w:bCs/>
          <w:b/>
        </w:rPr>
        <w:t xml:space="preserve">Software Engineer</w:t>
      </w:r>
      <w:r>
        <w:t xml:space="preserve">s a distinct competitive advantage, allowing them to seamlessly integrate into global teams and lead international projects.</w:t>
      </w:r>
    </w:p>
    <w:bookmarkEnd w:id="22"/>
    <w:bookmarkStart w:id="23" w:name="X824f915354123446ec64ea62d7704275f835bb6"/>
    <w:p>
      <w:pPr>
        <w:pStyle w:val="Heading2"/>
      </w:pPr>
      <w:r>
        <w:t xml:space="preserve">Slide 4: The Tech Ecosystem in Philippines Manila</w:t>
      </w:r>
    </w:p>
    <w:p>
      <w:pPr>
        <w:pStyle w:val="FirstParagraph"/>
      </w:pPr>
      <w:r>
        <w:rPr>
          <w:bCs/>
          <w:b/>
        </w:rPr>
        <w:t xml:space="preserve">Hubs of Innovation:</w:t>
      </w:r>
    </w:p>
    <w:p>
      <w:pPr>
        <w:pStyle w:val="BodyText"/>
      </w:pPr>
      <w:r>
        <w:rPr>
          <w:bCs/>
          <w:b/>
        </w:rPr>
        <w:t xml:space="preserve">Philippines Manila</w:t>
      </w:r>
      <w:r>
        <w:t xml:space="preserve">, specifically districts like Makati, BGC (Bonifacio Global City), and Ortigas Center, has transformed into a bustling tech ecosystem. These areas host global giants like Accenture and GCash, as well as thousands of homegrown startups.</w:t>
      </w:r>
    </w:p>
    <w:p>
      <w:pPr>
        <w:pStyle w:val="BodyText"/>
      </w:pPr>
      <w:r>
        <w:rPr>
          <w:bCs/>
          <w:b/>
        </w:rPr>
        <w:t xml:space="preserve">The Rise of Fintech:</w:t>
      </w:r>
    </w:p>
    <w:p>
      <w:pPr>
        <w:pStyle w:val="BodyText"/>
      </w:pPr>
      <w:r>
        <w:t xml:space="preserve">A significant driver for</w:t>
      </w:r>
      <w:r>
        <w:t xml:space="preserve"> </w:t>
      </w:r>
      <w:r>
        <w:rPr>
          <w:bCs/>
          <w:b/>
        </w:rPr>
        <w:t xml:space="preserve">Software Engineer</w:t>
      </w:r>
      <w:r>
        <w:t xml:space="preserve">s in this region is the explosion of Fintech. With a large unbanked population, digital payment solutions are booming. Local</w:t>
      </w:r>
      <w:r>
        <w:t xml:space="preserve"> </w:t>
      </w:r>
      <w:r>
        <w:rPr>
          <w:bCs/>
          <w:b/>
        </w:rPr>
        <w:t xml:space="preserve">Software Engineer</w:t>
      </w:r>
      <w:r>
        <w:t xml:space="preserve">s are building secure, scalable platforms that cater to the financial needs of millions of Filipinos.</w:t>
      </w:r>
    </w:p>
    <w:p>
      <w:pPr>
        <w:pStyle w:val="BodyText"/>
      </w:pPr>
      <w:r>
        <w:rPr>
          <w:bCs/>
          <w:b/>
        </w:rPr>
        <w:t xml:space="preserve">Gaming and Creative Tech:</w:t>
      </w:r>
    </w:p>
    <w:p>
      <w:pPr>
        <w:pStyle w:val="BodyText"/>
      </w:pPr>
      <w:r>
        <w:t xml:space="preserve">The gaming industry in</w:t>
      </w:r>
      <w:r>
        <w:t xml:space="preserve"> </w:t>
      </w:r>
      <w:r>
        <w:rPr>
          <w:bCs/>
          <w:b/>
        </w:rPr>
        <w:t xml:space="preserve">Philippines Manila</w:t>
      </w:r>
      <w:r>
        <w:t xml:space="preserve"> </w:t>
      </w:r>
      <w:r>
        <w:t xml:space="preserve">is another major employer for software talent. From game development to esports infrastructure, the region has become a creative powerhouse.</w:t>
      </w:r>
    </w:p>
    <w:bookmarkEnd w:id="23"/>
    <w:bookmarkStart w:id="24" w:name="X293bc11f22bd168530549c2ad83b689fa7b1d88"/>
    <w:p>
      <w:pPr>
        <w:pStyle w:val="Heading2"/>
      </w:pPr>
      <w:r>
        <w:t xml:space="preserve">Slide 5: Education and Training Pathways in the Philippines</w:t>
      </w:r>
    </w:p>
    <w:p>
      <w:pPr>
        <w:pStyle w:val="FirstParagraph"/>
      </w:pPr>
      <w:r>
        <w:rPr>
          <w:bCs/>
          <w:b/>
        </w:rPr>
        <w:t xml:space="preserve">University Programs:</w:t>
      </w:r>
    </w:p>
    <w:p>
      <w:pPr>
        <w:pStyle w:val="BodyText"/>
      </w:pPr>
      <w:r>
        <w:t xml:space="preserve">Prestigious universities across</w:t>
      </w:r>
      <w:r>
        <w:t xml:space="preserve"> </w:t>
      </w:r>
      <w:r>
        <w:rPr>
          <w:bCs/>
          <w:b/>
        </w:rPr>
        <w:t xml:space="preserve">Philippines Manila</w:t>
      </w:r>
      <w:r>
        <w:t xml:space="preserve">, such as the University of the Philippines (UP), Ateneo de Manila, and De La Salle University, offer robust Computer Science and Information Technology curricula. However, academia alone cannot keep pace with industry needs.</w:t>
      </w:r>
    </w:p>
    <w:p>
      <w:pPr>
        <w:pStyle w:val="BodyText"/>
      </w:pPr>
      <w:r>
        <w:rPr>
          <w:bCs/>
          <w:b/>
        </w:rPr>
        <w:t xml:space="preserve">The Rise of Bootcamps:</w:t>
      </w:r>
    </w:p>
    <w:p>
      <w:pPr>
        <w:pStyle w:val="BodyText"/>
      </w:pPr>
      <w:r>
        <w:t xml:space="preserve">To bridge the gap between education and employment, coding bootcamps have proliferated in</w:t>
      </w:r>
      <w:r>
        <w:t xml:space="preserve"> </w:t>
      </w:r>
      <w:r>
        <w:rPr>
          <w:bCs/>
          <w:b/>
        </w:rPr>
        <w:t xml:space="preserve">Philippines Manila</w:t>
      </w:r>
      <w:r>
        <w:t xml:space="preserve">. Programs offering intensive training in web development, data science, and UI/UX design allow career switchers to become job-ready</w:t>
      </w:r>
      <w:r>
        <w:t xml:space="preserve"> </w:t>
      </w:r>
      <w:r>
        <w:rPr>
          <w:bCs/>
          <w:b/>
        </w:rPr>
        <w:t xml:space="preserve">Software Engineer</w:t>
      </w:r>
      <w:r>
        <w:t xml:space="preserve">s within months.</w:t>
      </w:r>
    </w:p>
    <w:p>
      <w:pPr>
        <w:pStyle w:val="BodyText"/>
      </w:pPr>
      <w:r>
        <w:rPr>
          <w:bCs/>
          <w:b/>
        </w:rPr>
        <w:t xml:space="preserve">Certifications:</w:t>
      </w:r>
    </w:p>
    <w:p>
      <w:pPr>
        <w:pStyle w:val="BodyText"/>
      </w:pPr>
      <w:r>
        <w:t xml:space="preserve">Credentialing is vital. Many professionals in</w:t>
      </w:r>
      <w:r>
        <w:t xml:space="preserve"> </w:t>
      </w:r>
      <w:r>
        <w:rPr>
          <w:bCs/>
          <w:b/>
        </w:rPr>
        <w:t xml:space="preserve">Philippines Manila</w:t>
      </w:r>
      <w:r>
        <w:t xml:space="preserve"> </w:t>
      </w:r>
      <w:r>
        <w:t xml:space="preserve">pursue industry-recognized certifications (e.g., AWS Certified Developer, Scrum Master) to validate their skills and increase their marketability.</w:t>
      </w:r>
    </w:p>
    <w:bookmarkEnd w:id="24"/>
    <w:bookmarkStart w:id="25" w:name="Xd4c80f11a467bc25c846ce19311194fa9d7290b"/>
    <w:p>
      <w:pPr>
        <w:pStyle w:val="Heading2"/>
      </w:pPr>
      <w:r>
        <w:t xml:space="preserve">Slide 6: Challenges Faced by Software Engineers in the Region</w:t>
      </w:r>
    </w:p>
    <w:p>
      <w:pPr>
        <w:pStyle w:val="FirstParagraph"/>
      </w:pPr>
      <w:r>
        <w:rPr>
          <w:bCs/>
          <w:b/>
        </w:rPr>
        <w:t xml:space="preserve">Traffic and Infrastructure:</w:t>
      </w:r>
    </w:p>
    <w:p>
      <w:pPr>
        <w:pStyle w:val="BodyText"/>
      </w:pPr>
      <w:r>
        <w:t xml:space="preserve">A unique challenge for</w:t>
      </w:r>
      <w:r>
        <w:t xml:space="preserve"> </w:t>
      </w:r>
      <w:r>
        <w:rPr>
          <w:bCs/>
          <w:b/>
        </w:rPr>
        <w:t xml:space="preserve">Software Engineer</w:t>
      </w:r>
      <w:r>
        <w:t xml:space="preserve">s in</w:t>
      </w:r>
      <w:r>
        <w:t xml:space="preserve"> </w:t>
      </w:r>
      <w:r>
        <w:rPr>
          <w:bCs/>
          <w:b/>
        </w:rPr>
        <w:t xml:space="preserve">Philippines Manila</w:t>
      </w:r>
      <w:r>
        <w:t xml:space="preserve"> </w:t>
      </w:r>
      <w:r>
        <w:t xml:space="preserve">is the infamous traffic. The time lost commuting can hinder productivity and work-life balance, although this is being mitigated by the rise of remote work.</w:t>
      </w:r>
    </w:p>
    <w:p>
      <w:pPr>
        <w:pStyle w:val="BodyText"/>
      </w:pPr>
      <w:r>
        <w:rPr>
          <w:bCs/>
          <w:b/>
        </w:rPr>
        <w:t xml:space="preserve">The "Brain Drain":</w:t>
      </w:r>
    </w:p>
    <w:p>
      <w:pPr>
        <w:pStyle w:val="BodyText"/>
      </w:pPr>
      <w:r>
        <w:t xml:space="preserve">A significant challenge for the local tech sector in</w:t>
      </w:r>
      <w:r>
        <w:t xml:space="preserve"> </w:t>
      </w:r>
      <w:r>
        <w:rPr>
          <w:bCs/>
          <w:b/>
        </w:rPr>
        <w:t xml:space="preserve">Philippines Manila</w:t>
      </w:r>
      <w:r>
        <w:t xml:space="preserve"> </w:t>
      </w:r>
      <w:r>
        <w:t xml:space="preserve">is the retention of top talent. Many highly skilled</w:t>
      </w:r>
      <w:r>
        <w:t xml:space="preserve"> </w:t>
      </w:r>
      <w:r>
        <w:rPr>
          <w:bCs/>
          <w:b/>
        </w:rPr>
        <w:t xml:space="preserve">Software Engineer</w:t>
      </w:r>
      <w:r>
        <w:t xml:space="preserve">s are tempted to relocate abroad for higher salaries and better living standards. Retaining this talent requires companies to offer competitive compensation, meaningful projects, and a supportive work culture.</w:t>
      </w:r>
    </w:p>
    <w:p>
      <w:pPr>
        <w:pStyle w:val="BodyText"/>
      </w:pPr>
      <w:r>
        <w:rPr>
          <w:bCs/>
          <w:b/>
        </w:rPr>
        <w:t xml:space="preserve">Rapid Technological Change:</w:t>
      </w:r>
    </w:p>
    <w:p>
      <w:pPr>
        <w:pStyle w:val="BodyText"/>
      </w:pPr>
      <w:r>
        <w:t xml:space="preserve">The pace of technological obsolescence is fast.</w:t>
      </w:r>
      <w:r>
        <w:t xml:space="preserve"> </w:t>
      </w:r>
      <w:r>
        <w:rPr>
          <w:bCs/>
          <w:b/>
        </w:rPr>
        <w:t xml:space="preserve">Software Engineer</w:t>
      </w:r>
      <w:r>
        <w:t xml:space="preserve">s must commit to lifelong learning. In</w:t>
      </w:r>
      <w:r>
        <w:t xml:space="preserve"> </w:t>
      </w:r>
      <w:r>
        <w:rPr>
          <w:bCs/>
          <w:b/>
        </w:rPr>
        <w:t xml:space="preserve">Philippines Manila</w:t>
      </w:r>
      <w:r>
        <w:t xml:space="preserve">, the cost of continuous education can be a barrier for some aspiring tech professionals.</w:t>
      </w:r>
    </w:p>
    <w:bookmarkEnd w:id="25"/>
    <w:bookmarkStart w:id="26" w:name="slide-7-opportunities-and-future-outlook"/>
    <w:p>
      <w:pPr>
        <w:pStyle w:val="Heading2"/>
      </w:pPr>
      <w:r>
        <w:t xml:space="preserve">Slide 7: Opportunities and Future Outlook</w:t>
      </w:r>
    </w:p>
    <w:p>
      <w:pPr>
        <w:pStyle w:val="FirstParagraph"/>
      </w:pPr>
      <w:r>
        <w:rPr>
          <w:bCs/>
          <w:b/>
        </w:rPr>
        <w:t xml:space="preserve">Digital Transformation:</w:t>
      </w:r>
    </w:p>
    <w:p>
      <w:pPr>
        <w:pStyle w:val="BodyText"/>
      </w:pPr>
      <w:r>
        <w:t xml:space="preserve">The ongoing digital transformation in</w:t>
      </w:r>
      <w:r>
        <w:t xml:space="preserve"> </w:t>
      </w:r>
      <w:r>
        <w:rPr>
          <w:bCs/>
          <w:b/>
        </w:rPr>
        <w:t xml:space="preserve">Philippines Manila</w:t>
      </w:r>
      <w:r>
        <w:t xml:space="preserve">'s traditional sectors—such as banking, healthcare, and retail—creates massive opportunities. Every company is becoming a tech company, requiring more</w:t>
      </w:r>
      <w:r>
        <w:t xml:space="preserve"> </w:t>
      </w:r>
      <w:r>
        <w:rPr>
          <w:bCs/>
          <w:b/>
        </w:rPr>
        <w:t xml:space="preserve">Software Engineer</w:t>
      </w:r>
      <w:r>
        <w:t xml:space="preserve">s to build internal tools and customer-facing apps.</w:t>
      </w:r>
    </w:p>
    <w:p>
      <w:pPr>
        <w:pStyle w:val="BodyText"/>
      </w:pPr>
      <w:r>
        <w:rPr>
          <w:bCs/>
          <w:b/>
        </w:rPr>
        <w:t xml:space="preserve">Government Support:</w:t>
      </w:r>
    </w:p>
    <w:p>
      <w:pPr>
        <w:pStyle w:val="BodyText"/>
      </w:pPr>
      <w:r>
        <w:t xml:space="preserve">The Philippine government has implemented initiatives to boost the IT industry, including tax incentives for tech companies operating in Special Economic Zones. This policy environment is designed to attract foreign investment and empower local</w:t>
      </w:r>
      <w:r>
        <w:t xml:space="preserve"> </w:t>
      </w:r>
      <w:r>
        <w:rPr>
          <w:bCs/>
          <w:b/>
        </w:rPr>
        <w:t xml:space="preserve">Software Engineer</w:t>
      </w:r>
      <w:r>
        <w:t xml:space="preserve">s.</w:t>
      </w:r>
    </w:p>
    <w:p>
      <w:pPr>
        <w:pStyle w:val="BodyText"/>
      </w:pPr>
      <w:r>
        <w:rPr>
          <w:bCs/>
          <w:b/>
        </w:rPr>
        <w:t xml:space="preserve">Remote Work as a Global Citizen:</w:t>
      </w:r>
    </w:p>
    <w:p>
      <w:pPr>
        <w:pStyle w:val="BodyText"/>
      </w:pPr>
      <w:r>
        <w:t xml:space="preserve">The future of the</w:t>
      </w:r>
      <w:r>
        <w:t xml:space="preserve"> </w:t>
      </w:r>
      <w:r>
        <w:rPr>
          <w:bCs/>
          <w:b/>
        </w:rPr>
        <w:t xml:space="preserve">Software Engineer</w:t>
      </w:r>
      <w:r>
        <w:t xml:space="preserve">, especially in global hubs like</w:t>
      </w:r>
      <w:r>
        <w:t xml:space="preserve"> </w:t>
      </w:r>
      <w:hyperlink w:anchor="Xa39a3ee5e6b4b0d3255bfef95601890afd80709">
        <w:r>
          <w:rPr>
            <w:rStyle w:val="Hyperlink"/>
            <w:iCs/>
            <w:i/>
          </w:rPr>
          <w:t xml:space="preserve">Philippines Manila</w:t>
        </w:r>
      </w:hyperlink>
      <w:r>
        <w:t xml:space="preserve">, is borderless. Local engineers can now work for Silicon Valley startups while living in the Philippines, earning foreign currency and contributing to the local economy.</w:t>
      </w:r>
    </w:p>
    <w:bookmarkEnd w:id="26"/>
    <w:bookmarkStart w:id="27" w:name="slide-8-conclusion-and-call-to-action"/>
    <w:p>
      <w:pPr>
        <w:pStyle w:val="Heading2"/>
      </w:pPr>
      <w:r>
        <w:t xml:space="preserve">Slide 8: Conclusion and Call to Action</w:t>
      </w:r>
    </w:p>
    <w:p>
      <w:pPr>
        <w:pStyle w:val="FirstParagraph"/>
      </w:pPr>
      <w:r>
        <w:rPr>
          <w:bCs/>
          <w:b/>
        </w:rPr>
        <w:t xml:space="preserve">Summary:</w:t>
      </w:r>
    </w:p>
    <w:p>
      <w:pPr>
        <w:pStyle w:val="BodyText"/>
      </w:pPr>
      <w:r>
        <w:t xml:space="preserve">In summary, our</w:t>
      </w:r>
      <w:r>
        <w:t xml:space="preserve"> </w:t>
      </w:r>
      <w:r>
        <w:rPr>
          <w:iCs/>
          <w:i/>
        </w:rPr>
        <w:t xml:space="preserve">Seminar Presentation Slides</w:t>
      </w:r>
      <w:r>
        <w:t xml:space="preserve"> </w:t>
      </w:r>
      <w:hyperlink w:anchor="Xa39a3ee5e6b4b0d3255bfef95601890afd80709">
        <w:r>
          <w:rPr>
            <w:rStyle w:val="Hyperlink"/>
          </w:rPr>
          <w:t xml:space="preserve">have highlighted</w:t>
        </w:r>
      </w:hyperlink>
      <w:r>
        <w:t xml:space="preserve">a dynamic future for the</w:t>
      </w:r>
      <w:r>
        <w:t xml:space="preserve"> </w:t>
      </w:r>
      <w:r>
        <w:rPr>
          <w:bCs/>
          <w:b/>
        </w:rPr>
        <w:t xml:space="preserve">Software Engineer</w:t>
      </w:r>
      <w:r>
        <w:t xml:space="preserve">. We have seen how this profession is central to the economic modernization of</w:t>
      </w:r>
      <w:r>
        <w:t xml:space="preserve"> </w:t>
      </w:r>
      <w:r>
        <w:rPr>
          <w:bCs/>
          <w:b/>
        </w:rPr>
        <w:t xml:space="preserve">Philippines Manila</w:t>
      </w:r>
      <w:r>
        <w:t xml:space="preserve">.</w:t>
      </w:r>
    </w:p>
    <w:p>
      <w:pPr>
        <w:pStyle w:val="BodyText"/>
      </w:pPr>
      <w:r>
        <w:rPr>
          <w:bCs/>
          <w:b/>
        </w:rPr>
        <w:t xml:space="preserve">The Path Forward:</w:t>
      </w:r>
    </w:p>
    <w:p>
      <w:pPr>
        <w:pStyle w:val="BodyText"/>
      </w:pPr>
      <w:r>
        <w:t xml:space="preserve">We urge aspiring developers in</w:t>
      </w:r>
      <w:r>
        <w:t xml:space="preserve"> </w:t>
      </w:r>
      <w:hyperlink w:anchor="Xa39a3ee5e6b4b0d3255bfef95601890afd80709">
        <w:r>
          <w:rPr>
            <w:rStyle w:val="Hyperlink"/>
            <w:iCs/>
            <w:i/>
          </w:rPr>
          <w:t xml:space="preserve">Philippines Manila</w:t>
        </w:r>
      </w:hyperlink>
      <w:r>
        <w:t xml:space="preserve"> </w:t>
      </w:r>
      <w:r>
        <w:t xml:space="preserve">to embrace continuous learning and leverage both academic and bootcamp resources. We call on industry leaders to invest in local talent retention strategies.</w:t>
      </w:r>
    </w:p>
    <w:p>
      <w:pPr>
        <w:pStyle w:val="BodyText"/>
      </w:pPr>
      <w:r>
        <w:rPr>
          <w:bCs/>
          <w:b/>
        </w:rPr>
        <w:t xml:space="preserve">Final Thought:</w:t>
      </w:r>
    </w:p>
    <w:p>
      <w:pPr>
        <w:pStyle w:val="BodyText"/>
      </w:pPr>
      <w:r>
        <w:t xml:space="preserve">The next generation of groundbreaking technology will not only come from Silicon Valley but also from the vibrant tech hubs of</w:t>
      </w:r>
      <w:r>
        <w:t xml:space="preserve"> </w:t>
      </w:r>
      <w:hyperlink w:anchor="Xa39a3ee5e6b4b0d3255bfef95601890afd80709">
        <w:r>
          <w:rPr>
            <w:rStyle w:val="Hyperlink"/>
            <w:iCs/>
            <w:i/>
          </w:rPr>
          <w:t xml:space="preserve">Philippines Manila</w:t>
        </w:r>
      </w:hyperlink>
      <w:r>
        <w:t xml:space="preserve">. By empowering our</w:t>
      </w:r>
      <w:r>
        <w:t xml:space="preserve"> </w:t>
      </w:r>
      <w:r>
        <w:rPr>
          <w:bCs/>
          <w:b/>
        </w:rPr>
        <w:t xml:space="preserve">Software Engineer</w:t>
      </w:r>
      <w:r>
        <w:t xml:space="preserve">s, we are empowering the nation's future.</w:t>
      </w:r>
    </w:p>
    <w:bookmarkEnd w:id="27"/>
    <w:bookmarkStart w:id="28" w:name="Xf5cecf48f2296fe4ccd0f08c7a6fc1209820260"/>
    <w:p>
      <w:pPr>
        <w:pStyle w:val="Heading2"/>
      </w:pPr>
      <w:r>
        <w:t xml:space="preserve">About this Seminar Presentation Slides Document</w:t>
      </w:r>
    </w:p>
    <w:p>
      <w:pPr>
        <w:pStyle w:val="FirstParagraph"/>
      </w:pPr>
      <w:r>
        <w:t xml:space="preserve">This document was crafted specifically to address the technical and socio-economic realities of being a</w:t>
      </w:r>
    </w:p>
    <w:p>
      <w:pPr>
        <w:pStyle w:val="BodyText"/>
      </w:pPr>
      <w:hyperlink w:anchor="Xa39a3ee5e6b4b0d3255bfef95601890afd80709">
        <w:r>
          <w:rPr>
            <w:rStyle w:val="Hyperlink"/>
          </w:rPr>
          <w:t xml:space="preserve">Software Engineer in Philippines Manila</w:t>
        </w:r>
      </w:hyperlink>
      <w:r>
        <w:t xml:space="preserve">. It serves as both an educational resource for students and a strategic overview for industry stakeholders.</w:t>
      </w:r>
    </w:p>
    <w:p>
      <w:pPr>
        <w:pStyle w:val="BodyText"/>
      </w:pPr>
      <w:r>
        <w:t xml:space="preserve">© 2023 Tech Education Philippines.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the Philippines Manila Context</dc:title>
  <dc:creator/>
  <dc:language>en</dc:language>
  <cp:keywords/>
  <dcterms:created xsi:type="dcterms:W3CDTF">2026-07-29T13:52:03Z</dcterms:created>
  <dcterms:modified xsi:type="dcterms:W3CDTF">2026-07-29T13:52:03Z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