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26cc636494d8c65d5f19293417e145e9d6ef675"/>
    <w:p>
      <w:pPr>
        <w:pStyle w:val="Heading1"/>
      </w:pPr>
      <w:r>
        <w:t xml:space="preserve">Statement of Purpose for Physiotherapy Practice in Italy Rome</w:t>
      </w:r>
    </w:p>
    <w:p>
      <w:pPr>
        <w:pStyle w:val="FirstParagraph"/>
      </w:pPr>
      <w:r>
        <w:t xml:space="preserve">As I prepare this formal Statement of Purpose, I am filled with profound enthusiasm for the opportunity to contribute my professional skills as a Physiotherapist within the vibrant healthcare landscape of Italy Rome. My journey toward becoming a dedicated healthcare professional has been meticulously shaped by academic rigor, hands-on clinical experience, and an unwavering commitment to holistic patient care—values that resonate deeply with the Italian approach to wellness and rehabilitation. This Statement of Purpose serves as both a testament to my qualifications and a heartfelt declaration of my intention to integrate fully into Rome's distinguished medical community.</w:t>
      </w:r>
    </w:p>
    <w:p>
      <w:pPr>
        <w:pStyle w:val="BodyText"/>
      </w:pPr>
      <w:r>
        <w:t xml:space="preserve">My academic foundation in physiotherapy began at the University of Barcelona, where I earned a Master of Science in Physiotherapy with honors. The curriculum emphasized evidence-based practice, orthopedic rehabilitation, and neurological interventions—disciplines I now recognize as particularly vital for Rome's diverse population, which includes both elderly residents managing chronic conditions and active young adults requiring sports injury recovery. During my studies, I completed 1,200 clinical hours across three specialized clinics in Catalonia, treating patients with musculoskeletal disorders, post-stroke rehabilitation needs, and post-operative recovery protocols. This immersive experience taught me to adapt techniques to individual cultural contexts—a skill essential for thriving as a Physiotherapist in Italy Rome.</w:t>
      </w:r>
    </w:p>
    <w:p>
      <w:pPr>
        <w:pStyle w:val="BodyText"/>
      </w:pPr>
      <w:r>
        <w:t xml:space="preserve">Professionally, I have worked as a licensed Physiotherapist at the Barcelona Sports Medicine Institute, where I managed caseloads of 30+ patients weekly. My approach centers on patient education and preventive care—principles that align seamlessly with Italy's healthcare philosophy of empowering individuals to maintain long-term wellness. Notably, I developed a community-based program for diabetic patients focusing on mobility exercises to prevent complications; this initiative reduced hospital readmissions by 22% within six months. Such achievements underscore my ability to innovate while adhering to clinical standards—a quality I intend to bring directly into Rome's healthcare settings.</w:t>
      </w:r>
    </w:p>
    <w:p>
      <w:pPr>
        <w:pStyle w:val="BodyText"/>
      </w:pPr>
      <w:r>
        <w:t xml:space="preserve">The decision to pursue this career path in Italy Rome is not merely professional but deeply personal. Having visited Rome during my university years, I was captivated by how the city seamlessly blends ancient traditions with modern vitality—a reflection mirrored in its healthcare system where cutting-edge technology coexists with human-centered care. The Italian emphasis on family-oriented treatment and holistic healing profoundly resonates with my own practice philosophy. I am especially drawn to Rome's renowned rehabilitation centers like Sant'Andrea Hospital and private clinics along the Tiber River, which consistently prioritize patient dignity through personalized therapy plans. As a Physiotherapist, I envision contributing to this legacy by integrating my expertise in manual therapy with Rome’s rich cultural context—perhaps developing programs for historic neighborhood communities or supporting the city’s renowned sports academies.</w:t>
      </w:r>
    </w:p>
    <w:p>
      <w:pPr>
        <w:pStyle w:val="BodyText"/>
      </w:pPr>
      <w:r>
        <w:t xml:space="preserve">Italy Rome offers a unique professional ecosystem where physiotherapy is increasingly recognized as integral to public health strategy. With Italy's aging population and rising demand for post-acute care, the role of a skilled Physiotherapist has never been more crucial. I am particularly inspired by the Italian National Health Service’s (SSN) recent expansion of outpatient rehabilitation services—a development that creates fertile ground for practitioners who can bridge clinical excellence with community engagement. My goal is to become a Physiotherapist who not only treats symptoms but also educates patients on lifestyle adaptations suited to Rome’s active urban environment, from navigating the city's historic cobblestone streets to incorporating Mediterranean dietary principles into recovery plans.</w:t>
      </w:r>
    </w:p>
    <w:p>
      <w:pPr>
        <w:pStyle w:val="BodyText"/>
      </w:pPr>
      <w:r>
        <w:t xml:space="preserve">This Statement of Purpose reflects my deep understanding that working as a Physiotherapist in Italy Rome requires more than clinical skill; it demands cultural fluency and community empathy. I have already begun learning Italian medical terminology through intensive courses and am committed to achieving B2 proficiency before commencing practice. Moreover, I plan to pursue certification with the Italian Association of Physical Therapy (AIP) upon arrival—a step that demonstrates my respect for national standards and dedication to ethical practice. In Rome, where healthcare providers are valued as partners in community well-being, this commitment will ensure I operate not just competently but respectfully within the local context.</w:t>
      </w:r>
    </w:p>
    <w:p>
      <w:pPr>
        <w:pStyle w:val="BodyText"/>
      </w:pPr>
      <w:r>
        <w:t xml:space="preserve">Looking ahead, I envision my career in Italy Rome as a continuum of growth and service. In the short term, I aim to collaborate with Roma-based clinics to establish multidisciplinary teams addressing chronic pain management—a prevalent concern among Rome’s growing elderly demographic. Long-term, I aspire to contribute to academic initiatives at institutions like Sapienza University of Rome, where physiotherapy education is evolving rapidly. My vision extends beyond individual patient care; I hope to advocate for policies that expand access to rehabilitation services in underserved neighborhoods across the city, embodying the Italian ethos of "cura della persona" (care of the person).</w:t>
      </w:r>
    </w:p>
    <w:p>
      <w:pPr>
        <w:pStyle w:val="BodyText"/>
      </w:pPr>
      <w:r>
        <w:t xml:space="preserve">In conclusion, this Statement of Purpose encapsulates my professional journey and future aspirations as a Physiotherapist committed to enriching Italy Rome’s healthcare landscape. I am not merely seeking employment; I am eager to become an integral part of a community that treasures wellness as both science and art. Having witnessed how Italian physiotherapists blend technical mastery with genuine compassion in their work, I know my skills—and my passion—will find purpose here. With respect for Rome’s traditions and dedication to modern clinical excellence, I am prepared to serve as a Physiotherapist who elevates the standard of care while honoring the spirit of Italy Rome itself.</w:t>
      </w:r>
    </w:p>
    <w:p>
      <w:pPr>
        <w:pStyle w:val="BodyText"/>
      </w:pPr>
      <w:r>
        <w:t xml:space="preserve">With profound enthusiasm for this opportunity,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Italy Rome</dc:title>
  <dc:creator/>
  <dc:language>en</dc:language>
  <cp:keywords/>
  <dcterms:created xsi:type="dcterms:W3CDTF">2026-07-21T09:50:24Z</dcterms:created>
  <dcterms:modified xsi:type="dcterms:W3CDTF">2026-07-21T09:50:24Z</dcterms:modified>
</cp:coreProperties>
</file>

<file path=docProps/custom.xml><?xml version="1.0" encoding="utf-8"?>
<Properties xmlns="http://schemas.openxmlformats.org/officeDocument/2006/custom-properties" xmlns:vt="http://schemas.openxmlformats.org/officeDocument/2006/docPropsVTypes"/>
</file>